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C254" w14:textId="77777777" w:rsidR="00B12B63" w:rsidRPr="00C24B4A" w:rsidRDefault="00B12B63" w:rsidP="00D65F41">
      <w:pPr>
        <w:framePr w:h="14587" w:hRule="exact" w:hSpace="142" w:wrap="auto" w:vAnchor="page" w:hAnchor="page" w:x="528" w:y="1025"/>
        <w:tabs>
          <w:tab w:val="left" w:pos="720"/>
          <w:tab w:val="left" w:pos="1600"/>
          <w:tab w:val="left" w:pos="4560"/>
        </w:tabs>
        <w:spacing w:after="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Spec="right" w:tblpY="185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4F3008" w:rsidRPr="00C24B4A" w14:paraId="5EAE815E" w14:textId="77777777" w:rsidTr="00C24B4A">
        <w:trPr>
          <w:trHeight w:val="597"/>
        </w:trPr>
        <w:tc>
          <w:tcPr>
            <w:tcW w:w="2405" w:type="dxa"/>
          </w:tcPr>
          <w:p w14:paraId="5907FFC8" w14:textId="77777777" w:rsidR="004F3008" w:rsidRPr="00C24B4A" w:rsidRDefault="004F3008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C24B4A">
              <w:rPr>
                <w:rFonts w:ascii="Arial" w:hAnsi="Arial" w:cs="Arial"/>
                <w:b/>
                <w:sz w:val="20"/>
              </w:rPr>
              <w:t>Antrag Nr.</w:t>
            </w:r>
          </w:p>
          <w:p w14:paraId="22EC91BF" w14:textId="77777777" w:rsidR="004F3008" w:rsidRPr="00C24B4A" w:rsidRDefault="004F3008" w:rsidP="00D65F41">
            <w:pPr>
              <w:tabs>
                <w:tab w:val="left" w:pos="510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A00A0D" w14:textId="77777777" w:rsidR="004F3008" w:rsidRPr="00C24B4A" w:rsidRDefault="004F3008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(bitte leer lassen)</w:t>
            </w:r>
          </w:p>
        </w:tc>
      </w:tr>
    </w:tbl>
    <w:p w14:paraId="67A5DB85" w14:textId="77777777" w:rsidR="004F3008" w:rsidRPr="00C24B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60E37E7E" w14:textId="77777777" w:rsidR="004F3008" w:rsidRPr="00C24B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1278874F" w14:textId="77777777" w:rsidR="00E83C5E" w:rsidRPr="00C24B4A" w:rsidRDefault="00E83C5E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</w:p>
    <w:p w14:paraId="34EBABE1" w14:textId="77777777" w:rsidR="00566E95" w:rsidRPr="00C24B4A" w:rsidRDefault="00B73B90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>Antrag stellende</w:t>
      </w:r>
      <w:r w:rsidR="00566E95" w:rsidRPr="00C24B4A">
        <w:rPr>
          <w:rFonts w:ascii="Arial" w:hAnsi="Arial" w:cs="Arial"/>
          <w:b/>
          <w:sz w:val="20"/>
        </w:rPr>
        <w:t xml:space="preserve"> Organisation</w:t>
      </w:r>
    </w:p>
    <w:tbl>
      <w:tblPr>
        <w:tblpPr w:leftFromText="141" w:rightFromText="141" w:vertAnchor="text" w:horzAnchor="margin" w:tblpX="70" w:tblpY="16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2"/>
      </w:tblGrid>
      <w:tr w:rsidR="00566E95" w:rsidRPr="00C24B4A" w14:paraId="02D93B15" w14:textId="77777777" w:rsidTr="00C24B4A">
        <w:trPr>
          <w:trHeight w:val="564"/>
        </w:trPr>
        <w:tc>
          <w:tcPr>
            <w:tcW w:w="8926" w:type="dxa"/>
            <w:gridSpan w:val="2"/>
          </w:tcPr>
          <w:p w14:paraId="502DA9D5" w14:textId="77777777" w:rsidR="00566E95" w:rsidRPr="00C24B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Name</w:t>
            </w:r>
          </w:p>
        </w:tc>
      </w:tr>
      <w:tr w:rsidR="00566E95" w:rsidRPr="00C24B4A" w14:paraId="6A2D1C3E" w14:textId="77777777" w:rsidTr="00C24B4A">
        <w:trPr>
          <w:trHeight w:val="543"/>
        </w:trPr>
        <w:tc>
          <w:tcPr>
            <w:tcW w:w="8926" w:type="dxa"/>
            <w:gridSpan w:val="2"/>
          </w:tcPr>
          <w:p w14:paraId="62BC3AEA" w14:textId="77777777" w:rsidR="00566E95" w:rsidRPr="00C24B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Adresse:</w:t>
            </w:r>
          </w:p>
        </w:tc>
      </w:tr>
      <w:tr w:rsidR="00566E95" w:rsidRPr="00C24B4A" w14:paraId="4D6C10BD" w14:textId="77777777" w:rsidTr="00C24B4A">
        <w:trPr>
          <w:trHeight w:val="477"/>
        </w:trPr>
        <w:tc>
          <w:tcPr>
            <w:tcW w:w="8926" w:type="dxa"/>
            <w:gridSpan w:val="2"/>
          </w:tcPr>
          <w:p w14:paraId="5FA16351" w14:textId="77777777" w:rsidR="00566E95" w:rsidRPr="00C24B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Verantwortliche Ansprechperson:</w:t>
            </w:r>
          </w:p>
        </w:tc>
      </w:tr>
      <w:tr w:rsidR="00566E95" w:rsidRPr="00C24B4A" w14:paraId="19712DFB" w14:textId="77777777" w:rsidTr="00C24B4A">
        <w:trPr>
          <w:trHeight w:val="498"/>
        </w:trPr>
        <w:tc>
          <w:tcPr>
            <w:tcW w:w="6024" w:type="dxa"/>
          </w:tcPr>
          <w:p w14:paraId="45CAF53B" w14:textId="77777777" w:rsidR="00566E95" w:rsidRPr="00C24B4A" w:rsidRDefault="004F3008" w:rsidP="00D65F41">
            <w:pPr>
              <w:tabs>
                <w:tab w:val="left" w:pos="3119"/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Telefon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  <w:r w:rsidRPr="00C24B4A">
              <w:rPr>
                <w:rFonts w:ascii="Arial" w:hAnsi="Arial" w:cs="Arial"/>
                <w:sz w:val="20"/>
              </w:rPr>
              <w:t xml:space="preserve">   </w:t>
            </w:r>
            <w:r w:rsidRPr="00C24B4A">
              <w:rPr>
                <w:rFonts w:ascii="Arial" w:hAnsi="Arial" w:cs="Arial"/>
                <w:sz w:val="20"/>
              </w:rPr>
              <w:tab/>
            </w:r>
            <w:r w:rsidR="00566E95" w:rsidRPr="00C24B4A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2902" w:type="dxa"/>
          </w:tcPr>
          <w:p w14:paraId="162EB8B8" w14:textId="77777777" w:rsidR="00566E95" w:rsidRPr="00C24B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E-Mail:</w:t>
            </w:r>
          </w:p>
        </w:tc>
      </w:tr>
      <w:tr w:rsidR="00566E95" w:rsidRPr="00C24B4A" w14:paraId="13B25869" w14:textId="77777777" w:rsidTr="00C24B4A">
        <w:trPr>
          <w:trHeight w:val="629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25FDC66F" w14:textId="2D26EE77" w:rsidR="00566E95" w:rsidRPr="00C24B4A" w:rsidRDefault="00E72DE0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  <w:r w:rsidR="00D5038E" w:rsidRPr="00C24B4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3BF65D95" w14:textId="77777777" w:rsidR="004F3008" w:rsidRPr="00C24B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7570E1C3" w14:textId="77777777" w:rsidR="00B12B63" w:rsidRPr="00C24B4A" w:rsidRDefault="00B73B90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>Ziel und Inhalt des Projekts/Programms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2801"/>
        <w:gridCol w:w="3030"/>
      </w:tblGrid>
      <w:tr w:rsidR="0018763A" w:rsidRPr="00C24B4A" w14:paraId="250C7E9D" w14:textId="77777777" w:rsidTr="00C24B4A">
        <w:trPr>
          <w:trHeight w:val="553"/>
        </w:trPr>
        <w:tc>
          <w:tcPr>
            <w:tcW w:w="8997" w:type="dxa"/>
            <w:gridSpan w:val="3"/>
          </w:tcPr>
          <w:p w14:paraId="0691DE5E" w14:textId="77777777" w:rsidR="0018763A" w:rsidRPr="00C24B4A" w:rsidRDefault="0018763A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Titel des Projekts / Programms:</w:t>
            </w:r>
          </w:p>
        </w:tc>
      </w:tr>
      <w:tr w:rsidR="0018763A" w:rsidRPr="00C24B4A" w14:paraId="48C37B4F" w14:textId="77777777" w:rsidTr="00C24B4A">
        <w:trPr>
          <w:trHeight w:val="561"/>
        </w:trPr>
        <w:tc>
          <w:tcPr>
            <w:tcW w:w="3166" w:type="dxa"/>
          </w:tcPr>
          <w:p w14:paraId="6B6204EE" w14:textId="77777777" w:rsidR="0018763A" w:rsidRPr="00C24B4A" w:rsidRDefault="0018763A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Geplante Dauer des Projekts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  <w:r w:rsidRPr="00C24B4A">
              <w:rPr>
                <w:rFonts w:ascii="Arial" w:hAnsi="Arial" w:cs="Arial"/>
                <w:sz w:val="20"/>
              </w:rPr>
              <w:t xml:space="preserve"> </w:t>
            </w:r>
          </w:p>
          <w:p w14:paraId="2A640BA2" w14:textId="77777777" w:rsidR="00D44E9B" w:rsidRPr="00C24B4A" w:rsidRDefault="00D44E9B" w:rsidP="00D65F41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1" w:type="dxa"/>
          </w:tcPr>
          <w:p w14:paraId="5B1F125A" w14:textId="77777777" w:rsidR="0018763A" w:rsidRPr="00C24B4A" w:rsidRDefault="0018763A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3030" w:type="dxa"/>
          </w:tcPr>
          <w:p w14:paraId="520FF1FE" w14:textId="77777777" w:rsidR="0018763A" w:rsidRPr="00C24B4A" w:rsidRDefault="0018763A" w:rsidP="00D65F41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bis</w:t>
            </w:r>
          </w:p>
        </w:tc>
      </w:tr>
      <w:tr w:rsidR="0018763A" w:rsidRPr="00C24B4A" w14:paraId="73A2F15A" w14:textId="77777777" w:rsidTr="00C24B4A">
        <w:trPr>
          <w:trHeight w:val="1586"/>
        </w:trPr>
        <w:tc>
          <w:tcPr>
            <w:tcW w:w="8997" w:type="dxa"/>
            <w:gridSpan w:val="3"/>
          </w:tcPr>
          <w:p w14:paraId="0E5E5DF8" w14:textId="77777777" w:rsidR="0018763A" w:rsidRPr="00C24B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Inhalt/ Kurzbeschreibung des Projekts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</w:p>
          <w:p w14:paraId="5547A585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8A5C286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A245509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EDF299C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024C42BB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2A8B98E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DE34A36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18763A" w:rsidRPr="00C24B4A" w14:paraId="08F53648" w14:textId="77777777" w:rsidTr="00C24B4A">
        <w:trPr>
          <w:trHeight w:val="1689"/>
        </w:trPr>
        <w:tc>
          <w:tcPr>
            <w:tcW w:w="8997" w:type="dxa"/>
            <w:gridSpan w:val="3"/>
          </w:tcPr>
          <w:p w14:paraId="4D11ED93" w14:textId="77777777" w:rsidR="0018763A" w:rsidRPr="00C24B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Ziele/ erwartete Wirkungen/ Veränderungen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</w:p>
          <w:p w14:paraId="43D3FF30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6F1A5A9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F6D1A56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7983C32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64A13D2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2E727F8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18763A" w:rsidRPr="00C24B4A" w14:paraId="0367891A" w14:textId="77777777" w:rsidTr="00C24B4A">
        <w:trPr>
          <w:trHeight w:val="974"/>
        </w:trPr>
        <w:tc>
          <w:tcPr>
            <w:tcW w:w="8997" w:type="dxa"/>
            <w:gridSpan w:val="3"/>
          </w:tcPr>
          <w:p w14:paraId="42300BD3" w14:textId="77777777" w:rsidR="002A7944" w:rsidRPr="00C24B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Zielgruppe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</w:p>
          <w:p w14:paraId="484262D0" w14:textId="77777777" w:rsidR="002A7944" w:rsidRPr="00C24B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5D59224" w14:textId="77777777" w:rsidR="0018763A" w:rsidRPr="00C24B4A" w:rsidRDefault="0018763A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D543AFB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2A7944" w:rsidRPr="00C24B4A" w14:paraId="633DA6BC" w14:textId="77777777" w:rsidTr="00C24B4A">
        <w:trPr>
          <w:trHeight w:val="1572"/>
        </w:trPr>
        <w:tc>
          <w:tcPr>
            <w:tcW w:w="8997" w:type="dxa"/>
            <w:gridSpan w:val="3"/>
            <w:tcBorders>
              <w:bottom w:val="single" w:sz="4" w:space="0" w:color="auto"/>
            </w:tcBorders>
          </w:tcPr>
          <w:p w14:paraId="36035CB9" w14:textId="77777777" w:rsidR="002A7944" w:rsidRPr="00C24B4A" w:rsidRDefault="004F3008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B</w:t>
            </w:r>
            <w:r w:rsidR="00732810" w:rsidRPr="00C24B4A">
              <w:rPr>
                <w:rFonts w:ascii="Arial" w:hAnsi="Arial" w:cs="Arial"/>
                <w:sz w:val="20"/>
              </w:rPr>
              <w:t>egründung</w:t>
            </w:r>
            <w:r w:rsidR="00D56ED2" w:rsidRPr="00C24B4A">
              <w:rPr>
                <w:rFonts w:ascii="Arial" w:hAnsi="Arial" w:cs="Arial"/>
                <w:sz w:val="20"/>
              </w:rPr>
              <w:t xml:space="preserve"> der</w:t>
            </w:r>
            <w:r w:rsidR="002A7944" w:rsidRPr="00C24B4A">
              <w:rPr>
                <w:rFonts w:ascii="Arial" w:hAnsi="Arial" w:cs="Arial"/>
                <w:sz w:val="20"/>
              </w:rPr>
              <w:t xml:space="preserve"> Methodik/ des Vorgehens zur Um</w:t>
            </w:r>
            <w:r w:rsidR="00D1501C" w:rsidRPr="00C24B4A">
              <w:rPr>
                <w:rFonts w:ascii="Arial" w:hAnsi="Arial" w:cs="Arial"/>
                <w:sz w:val="20"/>
              </w:rPr>
              <w:t xml:space="preserve">setzung der angestrebten Ziele und Überlegungen zum </w:t>
            </w:r>
            <w:r w:rsidR="002A7944" w:rsidRPr="00C24B4A">
              <w:rPr>
                <w:rFonts w:ascii="Arial" w:hAnsi="Arial" w:cs="Arial"/>
                <w:sz w:val="20"/>
              </w:rPr>
              <w:t xml:space="preserve">Kosten-Nutzen </w:t>
            </w:r>
            <w:r w:rsidR="00732810" w:rsidRPr="00C24B4A">
              <w:rPr>
                <w:rFonts w:ascii="Arial" w:hAnsi="Arial" w:cs="Arial"/>
                <w:sz w:val="20"/>
              </w:rPr>
              <w:t>Verhältnis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</w:p>
          <w:p w14:paraId="3A08FA7A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057DE8ED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A5D6DF7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7D507A76" w14:textId="77777777" w:rsidR="00E83C5E" w:rsidRPr="00C24B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137709FD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8C6F1F8" w14:textId="77777777" w:rsidR="00D1501C" w:rsidRPr="00C24B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4F326CDD" w14:textId="77777777" w:rsidR="00EF5933" w:rsidRPr="00C24B4A" w:rsidRDefault="00F97522" w:rsidP="00D65F41">
      <w:pPr>
        <w:spacing w:after="60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</w:r>
      <w:r w:rsidRPr="00C24B4A">
        <w:rPr>
          <w:rFonts w:ascii="Arial" w:hAnsi="Arial" w:cs="Arial"/>
          <w:sz w:val="20"/>
        </w:rPr>
        <w:tab/>
        <w:t xml:space="preserve"> </w:t>
      </w:r>
    </w:p>
    <w:p w14:paraId="770E72D9" w14:textId="77777777" w:rsidR="00E72DE0" w:rsidRDefault="00E72DE0" w:rsidP="00D65F41">
      <w:pPr>
        <w:spacing w:after="60"/>
        <w:outlineLvl w:val="0"/>
        <w:rPr>
          <w:rFonts w:ascii="Arial" w:hAnsi="Arial" w:cs="Arial"/>
          <w:b/>
          <w:sz w:val="20"/>
        </w:rPr>
      </w:pPr>
    </w:p>
    <w:p w14:paraId="5C8729B5" w14:textId="729FC9D2" w:rsidR="00EF5933" w:rsidRPr="00C24B4A" w:rsidRDefault="002A7944" w:rsidP="00D65F41">
      <w:pPr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lastRenderedPageBreak/>
        <w:t>Welche der folgenden Kriterien erfüllt das Projekt?</w:t>
      </w:r>
    </w:p>
    <w:tbl>
      <w:tblPr>
        <w:tblpPr w:leftFromText="141" w:rightFromText="141" w:vertAnchor="text" w:tblpX="-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F5933" w:rsidRPr="00C24B4A" w14:paraId="375FA9C7" w14:textId="77777777" w:rsidTr="004549C5">
        <w:trPr>
          <w:trHeight w:val="2616"/>
        </w:trPr>
        <w:tc>
          <w:tcPr>
            <w:tcW w:w="8292" w:type="dxa"/>
          </w:tcPr>
          <w:p w14:paraId="4857F346" w14:textId="77777777" w:rsidR="00EF5933" w:rsidRPr="00C24B4A" w:rsidRDefault="00AC0EFE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BD9C78" wp14:editId="292899F0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122555</wp:posOffset>
                      </wp:positionV>
                      <wp:extent cx="521970" cy="2357120"/>
                      <wp:effectExtent l="5080" t="13970" r="6350" b="1016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357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B7D66" w14:textId="77777777" w:rsidR="00C24B4A" w:rsidRPr="00300864" w:rsidRDefault="00C24B4A">
                                  <w:pP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Kriterien ankreuzen und</w:t>
                                  </w:r>
                                  <w:r w:rsidRPr="00300864"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bei mehreren Kriterien nach Wichtigkeit nummerieren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14.9pt;margin-top:9.65pt;width:41.1pt;height:1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" strokecolor="white" strokeweight="0">
                      <v:textbox style="layout-flow:vertical">
                        <w:txbxContent>
                          <w:p w:rsidR="00C24B4A" w:rsidRPr="00300864" w:rsidRDefault="00C24B4A">
                            <w:pPr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  <w:t>Kriterien ankreuzen und</w:t>
                            </w:r>
                            <w:r w:rsidRPr="00300864"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bei mehreren Kriterien nach Wichtigkeit nummerieren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03"/>
              <w:gridCol w:w="425"/>
            </w:tblGrid>
            <w:tr w:rsidR="004549C5" w:rsidRPr="00C24B4A" w14:paraId="0B59CC9C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711C9B32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a)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ab/>
                  </w:r>
                  <w:r w:rsidRPr="00C24B4A">
                    <w:rPr>
                      <w:rFonts w:ascii="Arial" w:hAnsi="Arial" w:cs="Arial"/>
                      <w:sz w:val="20"/>
                    </w:rPr>
                    <w:t xml:space="preserve">Verbesserung der Menschenrechtslage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AB40A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0A2D29D1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0F0B4295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b)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ab/>
                  </w:r>
                  <w:r w:rsidRPr="00C24B4A">
                    <w:rPr>
                      <w:rFonts w:ascii="Arial" w:hAnsi="Arial" w:cs="Arial"/>
                      <w:sz w:val="20"/>
                    </w:rPr>
                    <w:t>Vorbeugung und Bekämpfung von Diskriminierung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0613AA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742BBB2B" w14:textId="77777777" w:rsidTr="00EF5933">
              <w:trPr>
                <w:cantSplit/>
                <w:trHeight w:val="434"/>
              </w:trPr>
              <w:tc>
                <w:tcPr>
                  <w:tcW w:w="7503" w:type="dxa"/>
                </w:tcPr>
                <w:p w14:paraId="01A9EE3A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c)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ab/>
                  </w:r>
                  <w:r w:rsidRPr="00C24B4A">
                    <w:rPr>
                      <w:rFonts w:ascii="Arial" w:hAnsi="Arial" w:cs="Arial"/>
                      <w:sz w:val="20"/>
                    </w:rPr>
                    <w:t xml:space="preserve">Motivation und Befähigung 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von</w:t>
                  </w:r>
                  <w:r w:rsidRPr="00C24B4A">
                    <w:rPr>
                      <w:rFonts w:ascii="Arial" w:hAnsi="Arial" w:cs="Arial"/>
                      <w:sz w:val="20"/>
                    </w:rPr>
                    <w:t xml:space="preserve"> Gruppe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n</w:t>
                  </w:r>
                  <w:r w:rsidRPr="00C24B4A">
                    <w:rPr>
                      <w:rFonts w:ascii="Arial" w:hAnsi="Arial" w:cs="Arial"/>
                      <w:sz w:val="20"/>
                    </w:rPr>
                    <w:t xml:space="preserve"> oder Organisation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en</w:t>
                  </w:r>
                  <w:r w:rsidRPr="00C24B4A">
                    <w:rPr>
                      <w:rFonts w:ascii="Arial" w:hAnsi="Arial" w:cs="Arial"/>
                      <w:sz w:val="20"/>
                    </w:rPr>
                    <w:t xml:space="preserve"> zu eigenständigen Aktivitäten und eigener Wahrnehmung ihrer Rechte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 xml:space="preserve">, insbesondere die </w:t>
                  </w:r>
                  <w:r w:rsidRPr="00C24B4A">
                    <w:rPr>
                      <w:rFonts w:ascii="Arial" w:hAnsi="Arial" w:cs="Arial"/>
                      <w:sz w:val="20"/>
                    </w:rPr>
                    <w:t>Unterstützung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 xml:space="preserve"> von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F24DC7E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6B8D819E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4CB84D7E" w14:textId="77777777" w:rsidR="004549C5" w:rsidRPr="00C24B4A" w:rsidRDefault="00B51BA9" w:rsidP="001D67A9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S</w:t>
                  </w:r>
                  <w:r w:rsidR="004549C5" w:rsidRPr="00C24B4A">
                    <w:rPr>
                      <w:rFonts w:ascii="Arial" w:hAnsi="Arial" w:cs="Arial"/>
                      <w:sz w:val="20"/>
                    </w:rPr>
                    <w:t>elbsthilfeaktivität</w:t>
                  </w:r>
                  <w:r w:rsidRPr="00C24B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1B1C4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3D26D5B9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2EB28D4D" w14:textId="77777777" w:rsidR="004549C5" w:rsidRPr="00C24B4A" w:rsidRDefault="004549C5" w:rsidP="001D67A9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Bildungsprogramm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E3830A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3A1D9D94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15E1F1CD" w14:textId="77777777" w:rsidR="004549C5" w:rsidRPr="00C24B4A" w:rsidRDefault="004549C5" w:rsidP="001D67A9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Informationskampagne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>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605EA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C24B4A" w14:paraId="7EEFDCEB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1D32F9C1" w14:textId="77777777" w:rsidR="004549C5" w:rsidRPr="00C24B4A" w:rsidRDefault="00B51BA9" w:rsidP="001D67A9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der</w:t>
                  </w:r>
                  <w:r w:rsidR="004549C5" w:rsidRPr="00C24B4A">
                    <w:rPr>
                      <w:rFonts w:ascii="Arial" w:hAnsi="Arial" w:cs="Arial"/>
                      <w:sz w:val="20"/>
                    </w:rPr>
                    <w:t xml:space="preserve"> Kontaktaufnahme mit Regierungs- </w:t>
                  </w:r>
                  <w:r w:rsidRPr="00C24B4A">
                    <w:rPr>
                      <w:rFonts w:ascii="Arial" w:hAnsi="Arial" w:cs="Arial"/>
                      <w:sz w:val="20"/>
                    </w:rPr>
                    <w:t>und</w:t>
                  </w:r>
                  <w:r w:rsidR="004549C5" w:rsidRPr="00C24B4A">
                    <w:rPr>
                      <w:rFonts w:ascii="Arial" w:hAnsi="Arial" w:cs="Arial"/>
                      <w:sz w:val="20"/>
                    </w:rPr>
                    <w:t xml:space="preserve"> Nichtregierungsstellen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4236D" w14:textId="77777777" w:rsidR="004549C5" w:rsidRPr="00C24B4A" w:rsidRDefault="004549C5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77FAB" w:rsidRPr="00C24B4A" w14:paraId="485B51E8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52FB18C8" w14:textId="77777777" w:rsidR="00877FAB" w:rsidRPr="00C24B4A" w:rsidRDefault="00877FAB" w:rsidP="001D67A9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C24B4A">
                    <w:rPr>
                      <w:rFonts w:ascii="Arial" w:hAnsi="Arial" w:cs="Arial"/>
                      <w:sz w:val="20"/>
                    </w:rPr>
                    <w:t>d)</w:t>
                  </w:r>
                  <w:r w:rsidR="00B51BA9" w:rsidRPr="00C24B4A">
                    <w:rPr>
                      <w:rFonts w:ascii="Arial" w:hAnsi="Arial" w:cs="Arial"/>
                      <w:sz w:val="20"/>
                    </w:rPr>
                    <w:tab/>
                    <w:t>Hilfe an Einzelpersonen, die in ihren Menschenrechten gefährdet oder verletzt sind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2A2C7" w14:textId="77777777" w:rsidR="00877FAB" w:rsidRPr="00C24B4A" w:rsidRDefault="00877FAB" w:rsidP="001D67A9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72621229" w14:textId="77777777" w:rsidR="00EF5933" w:rsidRPr="00C24B4A" w:rsidRDefault="00EF5933" w:rsidP="00B51BA9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C24B4A">
              <w:rPr>
                <w:rFonts w:ascii="Arial" w:hAnsi="Arial" w:cs="Arial"/>
                <w:i/>
                <w:sz w:val="20"/>
              </w:rPr>
              <w:t>(</w:t>
            </w:r>
            <w:r w:rsidR="00B51BA9" w:rsidRPr="00C24B4A">
              <w:rPr>
                <w:rFonts w:ascii="Arial" w:hAnsi="Arial" w:cs="Arial"/>
                <w:i/>
                <w:sz w:val="20"/>
              </w:rPr>
              <w:t>Art. 2 des Reglements</w:t>
            </w:r>
            <w:r w:rsidRPr="00C24B4A">
              <w:rPr>
                <w:rFonts w:ascii="Arial" w:hAnsi="Arial" w:cs="Arial"/>
                <w:i/>
                <w:sz w:val="20"/>
              </w:rPr>
              <w:t xml:space="preserve"> für den Fonds für Menschenrechte </w:t>
            </w:r>
            <w:r w:rsidR="00B51BA9" w:rsidRPr="00C24B4A">
              <w:rPr>
                <w:rFonts w:ascii="Arial" w:hAnsi="Arial" w:cs="Arial"/>
                <w:i/>
                <w:sz w:val="20"/>
              </w:rPr>
              <w:t xml:space="preserve">[Version </w:t>
            </w:r>
            <w:r w:rsidR="00741420" w:rsidRPr="00C24B4A">
              <w:rPr>
                <w:rFonts w:ascii="Arial" w:hAnsi="Arial" w:cs="Arial"/>
                <w:i/>
                <w:sz w:val="20"/>
              </w:rPr>
              <w:t>20</w:t>
            </w:r>
            <w:r w:rsidR="00B51BA9" w:rsidRPr="00C24B4A">
              <w:rPr>
                <w:rFonts w:ascii="Arial" w:hAnsi="Arial" w:cs="Arial"/>
                <w:i/>
                <w:sz w:val="20"/>
              </w:rPr>
              <w:t>12]</w:t>
            </w:r>
            <w:r w:rsidRPr="00C24B4A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14:paraId="6C010CEF" w14:textId="77777777" w:rsidR="00EF5933" w:rsidRPr="00C24B4A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7F5A1E43" w14:textId="77777777" w:rsidR="00EF5933" w:rsidRPr="00C24B4A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3F47F0D8" w14:textId="77777777" w:rsidR="00D44E9B" w:rsidRPr="00C24B4A" w:rsidRDefault="00D44E9B" w:rsidP="00D65F41">
      <w:pPr>
        <w:spacing w:after="60"/>
        <w:rPr>
          <w:rFonts w:ascii="Arial" w:hAnsi="Arial" w:cs="Arial"/>
          <w:sz w:val="20"/>
        </w:rPr>
      </w:pPr>
    </w:p>
    <w:p w14:paraId="45EF55BA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09B89073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088A3105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38874ADC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394F9CAF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3E3AB958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6DE541A7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0F1497F6" w14:textId="77777777" w:rsidR="00FB7086" w:rsidRPr="00C24B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24166840" w14:textId="77777777" w:rsidR="00D1501C" w:rsidRPr="00C24B4A" w:rsidRDefault="00D1501C" w:rsidP="00D65F41">
      <w:pPr>
        <w:spacing w:after="60"/>
        <w:rPr>
          <w:rFonts w:ascii="Arial" w:hAnsi="Arial" w:cs="Arial"/>
          <w:b/>
          <w:sz w:val="20"/>
        </w:rPr>
      </w:pPr>
    </w:p>
    <w:p w14:paraId="0AAA155A" w14:textId="77777777" w:rsidR="00741420" w:rsidRPr="00C24B4A" w:rsidRDefault="00741420" w:rsidP="00D65F41">
      <w:pPr>
        <w:spacing w:after="6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 xml:space="preserve"> </w:t>
      </w:r>
    </w:p>
    <w:p w14:paraId="3A01D6B7" w14:textId="77777777" w:rsidR="00877FAB" w:rsidRPr="00C24B4A" w:rsidRDefault="00877FAB" w:rsidP="00D65F41">
      <w:pPr>
        <w:spacing w:after="60"/>
        <w:rPr>
          <w:rFonts w:ascii="Arial" w:hAnsi="Arial" w:cs="Arial"/>
          <w:b/>
          <w:sz w:val="20"/>
        </w:rPr>
      </w:pPr>
    </w:p>
    <w:p w14:paraId="73970D15" w14:textId="77777777" w:rsidR="00D5038E" w:rsidRPr="00C24B4A" w:rsidRDefault="0062482D" w:rsidP="00D65F41">
      <w:pPr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>Finanzierung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3326"/>
      </w:tblGrid>
      <w:tr w:rsidR="0036184E" w:rsidRPr="00C24B4A" w14:paraId="7CF9E8CB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</w:tcPr>
          <w:p w14:paraId="04DDE055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E08A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Budget</w:t>
            </w:r>
          </w:p>
        </w:tc>
      </w:tr>
      <w:tr w:rsidR="0036184E" w:rsidRPr="00C24B4A" w14:paraId="06CE9D91" w14:textId="77777777" w:rsidTr="00C24B4A">
        <w:trPr>
          <w:cantSplit/>
        </w:trPr>
        <w:tc>
          <w:tcPr>
            <w:tcW w:w="5033" w:type="dxa"/>
            <w:tcBorders>
              <w:left w:val="single" w:sz="4" w:space="0" w:color="auto"/>
              <w:bottom w:val="single" w:sz="4" w:space="0" w:color="auto"/>
            </w:tcBorders>
          </w:tcPr>
          <w:p w14:paraId="1A64ABB5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Gesamtkosten </w:t>
            </w:r>
            <w:r w:rsidR="00741420" w:rsidRPr="00C24B4A">
              <w:rPr>
                <w:rFonts w:ascii="Arial" w:hAnsi="Arial" w:cs="Arial"/>
                <w:sz w:val="20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1141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C24B4A" w14:paraId="2D9718A2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8AEF" w14:textId="77777777" w:rsidR="0036184E" w:rsidRPr="00C24B4A" w:rsidRDefault="0062482D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B</w:t>
            </w:r>
            <w:r w:rsidR="0036184E" w:rsidRPr="00C24B4A">
              <w:rPr>
                <w:rFonts w:ascii="Arial" w:hAnsi="Arial" w:cs="Arial"/>
                <w:sz w:val="20"/>
              </w:rPr>
              <w:t xml:space="preserve">eantragter Beitrag </w:t>
            </w:r>
            <w:r w:rsidRPr="00C24B4A">
              <w:rPr>
                <w:rFonts w:ascii="Arial" w:hAnsi="Arial" w:cs="Arial"/>
                <w:sz w:val="20"/>
              </w:rPr>
              <w:t xml:space="preserve">aus Fonds </w:t>
            </w:r>
            <w:r w:rsidR="00D1501C" w:rsidRPr="00C24B4A">
              <w:rPr>
                <w:rFonts w:ascii="Arial" w:hAnsi="Arial" w:cs="Arial"/>
                <w:sz w:val="20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C2B3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C24B4A" w14:paraId="2F199694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BCE5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Beiträge anderer Organisationen </w:t>
            </w:r>
            <w:r w:rsidR="00D1501C" w:rsidRPr="00C24B4A">
              <w:rPr>
                <w:rFonts w:ascii="Arial" w:hAnsi="Arial" w:cs="Arial"/>
                <w:sz w:val="20"/>
              </w:rPr>
              <w:t>CHF</w:t>
            </w:r>
          </w:p>
          <w:p w14:paraId="36935FF4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(</w:t>
            </w:r>
            <w:r w:rsidR="0062482D" w:rsidRPr="00C24B4A">
              <w:rPr>
                <w:rFonts w:ascii="Arial" w:hAnsi="Arial" w:cs="Arial"/>
                <w:sz w:val="20"/>
              </w:rPr>
              <w:t>b</w:t>
            </w:r>
            <w:r w:rsidRPr="00C24B4A">
              <w:rPr>
                <w:rFonts w:ascii="Arial" w:hAnsi="Arial" w:cs="Arial"/>
                <w:sz w:val="20"/>
              </w:rPr>
              <w:t>itte aufzählen)</w:t>
            </w:r>
          </w:p>
          <w:p w14:paraId="4ED4E769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8BE83D4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504E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C24B4A" w14:paraId="52E85CBF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2883B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Eigenleistungen </w:t>
            </w:r>
            <w:r w:rsidR="00D1501C" w:rsidRPr="00C24B4A">
              <w:rPr>
                <w:rFonts w:ascii="Arial" w:hAnsi="Arial" w:cs="Arial"/>
                <w:sz w:val="20"/>
              </w:rPr>
              <w:t>CHF</w:t>
            </w:r>
            <w:r w:rsidRPr="00C24B4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F874" w14:textId="77777777" w:rsidR="0036184E" w:rsidRPr="00C24B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373AE6BA" w14:textId="77777777" w:rsidR="003910B2" w:rsidRPr="00C24B4A" w:rsidRDefault="003910B2" w:rsidP="00D65F41">
      <w:pPr>
        <w:tabs>
          <w:tab w:val="left" w:pos="3420"/>
          <w:tab w:val="left" w:pos="5120"/>
          <w:tab w:val="left" w:pos="7360"/>
        </w:tabs>
        <w:spacing w:after="60" w:line="360" w:lineRule="atLeast"/>
        <w:ind w:right="-312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>Weitere Informationen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</w:tblGrid>
      <w:tr w:rsidR="003910B2" w:rsidRPr="00C24B4A" w14:paraId="74149F39" w14:textId="77777777" w:rsidTr="00C24B4A">
        <w:trPr>
          <w:trHeight w:val="832"/>
        </w:trPr>
        <w:tc>
          <w:tcPr>
            <w:tcW w:w="8359" w:type="dxa"/>
          </w:tcPr>
          <w:p w14:paraId="69B23127" w14:textId="77777777" w:rsidR="003910B2" w:rsidRPr="00C24B4A" w:rsidRDefault="003910B2" w:rsidP="00D65F41">
            <w:pPr>
              <w:tabs>
                <w:tab w:val="left" w:pos="3420"/>
                <w:tab w:val="left" w:pos="5120"/>
                <w:tab w:val="left" w:pos="7360"/>
              </w:tabs>
              <w:spacing w:after="60" w:line="360" w:lineRule="atLeast"/>
              <w:ind w:left="70" w:right="-312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Hat die Organisation bereits früher ein Beitragsgesuch an den Fonds gestellt? Ja</w:t>
            </w:r>
            <w:r w:rsidR="00D1501C" w:rsidRPr="00C24B4A">
              <w:rPr>
                <w:rFonts w:ascii="Arial" w:hAnsi="Arial" w:cs="Arial"/>
                <w:sz w:val="20"/>
              </w:rPr>
              <w:t>:</w:t>
            </w:r>
            <w:r w:rsidRPr="00C24B4A">
              <w:rPr>
                <w:rFonts w:ascii="Arial" w:hAnsi="Arial" w:cs="Arial"/>
                <w:sz w:val="20"/>
              </w:rPr>
              <w:t xml:space="preserve"> </w:t>
            </w:r>
            <w:r w:rsidR="00D1501C" w:rsidRPr="00C24B4A">
              <w:rPr>
                <w:rFonts w:ascii="Arial" w:hAnsi="Arial" w:cs="Arial"/>
                <w:sz w:val="20"/>
              </w:rPr>
              <w:sym w:font="Wingdings" w:char="F0A8"/>
            </w:r>
            <w:r w:rsidR="00D1501C" w:rsidRPr="00C24B4A">
              <w:rPr>
                <w:rFonts w:ascii="Arial" w:hAnsi="Arial" w:cs="Arial"/>
                <w:sz w:val="20"/>
              </w:rPr>
              <w:t xml:space="preserve"> Nein: </w:t>
            </w:r>
            <w:r w:rsidR="00D1501C" w:rsidRPr="00C24B4A">
              <w:rPr>
                <w:rFonts w:ascii="Arial" w:hAnsi="Arial" w:cs="Arial"/>
                <w:sz w:val="20"/>
              </w:rPr>
              <w:sym w:font="Wingdings" w:char="F0A8"/>
            </w:r>
            <w:r w:rsidRPr="00C24B4A">
              <w:rPr>
                <w:rFonts w:ascii="Arial" w:hAnsi="Arial" w:cs="Arial"/>
                <w:sz w:val="20"/>
              </w:rPr>
              <w:br/>
              <w:t>Wenn ja: Projekttitel ___________________________</w:t>
            </w:r>
            <w:r w:rsidR="00D1501C" w:rsidRPr="00C24B4A">
              <w:rPr>
                <w:rFonts w:ascii="Arial" w:hAnsi="Arial" w:cs="Arial"/>
                <w:sz w:val="20"/>
              </w:rPr>
              <w:t>_________</w:t>
            </w:r>
            <w:r w:rsidRPr="00C24B4A">
              <w:rPr>
                <w:rFonts w:ascii="Arial" w:hAnsi="Arial" w:cs="Arial"/>
                <w:sz w:val="20"/>
              </w:rPr>
              <w:t>____</w:t>
            </w:r>
            <w:r w:rsidR="00C24B4A" w:rsidRPr="00C24B4A">
              <w:rPr>
                <w:rFonts w:ascii="Arial" w:hAnsi="Arial" w:cs="Arial"/>
                <w:sz w:val="20"/>
              </w:rPr>
              <w:br/>
            </w:r>
            <w:r w:rsidR="00D1501C" w:rsidRPr="00C24B4A">
              <w:rPr>
                <w:rFonts w:ascii="Arial" w:hAnsi="Arial" w:cs="Arial"/>
                <w:sz w:val="20"/>
              </w:rPr>
              <w:t xml:space="preserve">Jahr </w:t>
            </w:r>
            <w:r w:rsidRPr="00C24B4A">
              <w:rPr>
                <w:rFonts w:ascii="Arial" w:hAnsi="Arial" w:cs="Arial"/>
                <w:sz w:val="20"/>
              </w:rPr>
              <w:t>___</w:t>
            </w:r>
            <w:r w:rsidR="00D1501C" w:rsidRPr="00C24B4A">
              <w:rPr>
                <w:rFonts w:ascii="Arial" w:hAnsi="Arial" w:cs="Arial"/>
                <w:sz w:val="20"/>
              </w:rPr>
              <w:t>______</w:t>
            </w:r>
            <w:r w:rsidRPr="00C24B4A">
              <w:rPr>
                <w:rFonts w:ascii="Arial" w:hAnsi="Arial" w:cs="Arial"/>
                <w:sz w:val="20"/>
              </w:rPr>
              <w:t xml:space="preserve"> Beitrag </w:t>
            </w:r>
            <w:r w:rsidR="00D1501C" w:rsidRPr="00C24B4A">
              <w:rPr>
                <w:rFonts w:ascii="Arial" w:hAnsi="Arial" w:cs="Arial"/>
                <w:sz w:val="20"/>
              </w:rPr>
              <w:t>CHF</w:t>
            </w:r>
            <w:r w:rsidRPr="00C24B4A">
              <w:rPr>
                <w:rFonts w:ascii="Arial" w:hAnsi="Arial" w:cs="Arial"/>
                <w:sz w:val="20"/>
              </w:rPr>
              <w:t xml:space="preserve"> _</w:t>
            </w:r>
            <w:r w:rsidR="00D1501C" w:rsidRPr="00C24B4A">
              <w:rPr>
                <w:rFonts w:ascii="Arial" w:hAnsi="Arial" w:cs="Arial"/>
                <w:sz w:val="20"/>
              </w:rPr>
              <w:t>____</w:t>
            </w:r>
            <w:r w:rsidRPr="00C24B4A">
              <w:rPr>
                <w:rFonts w:ascii="Arial" w:hAnsi="Arial" w:cs="Arial"/>
                <w:sz w:val="20"/>
              </w:rPr>
              <w:t>______</w:t>
            </w:r>
          </w:p>
        </w:tc>
      </w:tr>
      <w:tr w:rsidR="000930EB" w:rsidRPr="00C24B4A" w14:paraId="79ECB1BA" w14:textId="77777777" w:rsidTr="00C24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49CA" w14:textId="77777777" w:rsidR="000930EB" w:rsidRPr="00C24B4A" w:rsidRDefault="0003494C" w:rsidP="00915472">
            <w:pPr>
              <w:tabs>
                <w:tab w:val="left" w:pos="3420"/>
                <w:tab w:val="left" w:pos="5120"/>
                <w:tab w:val="left" w:pos="736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Hat die Organisation oder das Projekt einen Bezug zur Schweiz? Ja: </w:t>
            </w:r>
            <w:r w:rsidRPr="00C24B4A">
              <w:rPr>
                <w:rFonts w:ascii="Arial" w:hAnsi="Arial" w:cs="Arial"/>
                <w:sz w:val="20"/>
              </w:rPr>
              <w:sym w:font="Wingdings" w:char="F0A8"/>
            </w:r>
            <w:r w:rsidRPr="00C24B4A">
              <w:rPr>
                <w:rFonts w:ascii="Arial" w:hAnsi="Arial" w:cs="Arial"/>
                <w:sz w:val="20"/>
              </w:rPr>
              <w:t xml:space="preserve"> Nein: </w:t>
            </w:r>
            <w:r w:rsidRPr="00C24B4A">
              <w:rPr>
                <w:rFonts w:ascii="Arial" w:hAnsi="Arial" w:cs="Arial"/>
                <w:sz w:val="20"/>
              </w:rPr>
              <w:sym w:font="Wingdings" w:char="F0A8"/>
            </w:r>
            <w:r w:rsidRPr="00C24B4A">
              <w:rPr>
                <w:rFonts w:ascii="Arial" w:hAnsi="Arial" w:cs="Arial"/>
                <w:sz w:val="20"/>
              </w:rPr>
              <w:br/>
            </w:r>
            <w:r w:rsidRPr="00C24B4A">
              <w:rPr>
                <w:rFonts w:ascii="Arial" w:hAnsi="Arial" w:cs="Arial"/>
                <w:sz w:val="20"/>
              </w:rPr>
              <w:br/>
              <w:t xml:space="preserve">Art des </w:t>
            </w:r>
            <w:r w:rsidR="00B36D2D" w:rsidRPr="00C24B4A">
              <w:rPr>
                <w:rFonts w:ascii="Arial" w:hAnsi="Arial" w:cs="Arial"/>
                <w:sz w:val="20"/>
              </w:rPr>
              <w:t>Bezug</w:t>
            </w:r>
            <w:r w:rsidRPr="00C24B4A">
              <w:rPr>
                <w:rFonts w:ascii="Arial" w:hAnsi="Arial" w:cs="Arial"/>
                <w:sz w:val="20"/>
              </w:rPr>
              <w:t>s</w:t>
            </w:r>
            <w:r w:rsidR="00B36D2D" w:rsidRPr="00C24B4A">
              <w:rPr>
                <w:rFonts w:ascii="Arial" w:hAnsi="Arial" w:cs="Arial"/>
                <w:sz w:val="20"/>
              </w:rPr>
              <w:t xml:space="preserve"> zur Schweiz (Organisation oder Projektdurchführung) und </w:t>
            </w:r>
            <w:r w:rsidR="00700BE9" w:rsidRPr="00C24B4A">
              <w:rPr>
                <w:rFonts w:ascii="Arial" w:hAnsi="Arial" w:cs="Arial"/>
                <w:sz w:val="20"/>
              </w:rPr>
              <w:t>a</w:t>
            </w:r>
            <w:r w:rsidR="00D1501C" w:rsidRPr="00C24B4A">
              <w:rPr>
                <w:rFonts w:ascii="Arial" w:hAnsi="Arial" w:cs="Arial"/>
                <w:sz w:val="20"/>
              </w:rPr>
              <w:t>ndere</w:t>
            </w:r>
            <w:r w:rsidR="000930EB" w:rsidRPr="00C24B4A">
              <w:rPr>
                <w:rFonts w:ascii="Arial" w:hAnsi="Arial" w:cs="Arial"/>
                <w:sz w:val="20"/>
              </w:rPr>
              <w:t xml:space="preserve"> für da</w:t>
            </w:r>
            <w:r w:rsidR="00D56ED2" w:rsidRPr="00C24B4A">
              <w:rPr>
                <w:rFonts w:ascii="Arial" w:hAnsi="Arial" w:cs="Arial"/>
                <w:sz w:val="20"/>
              </w:rPr>
              <w:t>s Gesuch relevante Informatione</w:t>
            </w:r>
            <w:r w:rsidR="00B25E45" w:rsidRPr="00C24B4A">
              <w:rPr>
                <w:rFonts w:ascii="Arial" w:hAnsi="Arial" w:cs="Arial"/>
                <w:sz w:val="20"/>
              </w:rPr>
              <w:t>n</w:t>
            </w:r>
          </w:p>
          <w:p w14:paraId="22749C6E" w14:textId="77777777" w:rsidR="0003494C" w:rsidRPr="00C24B4A" w:rsidRDefault="0003494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EA1FDD4" w14:textId="77777777" w:rsidR="00E315C7" w:rsidRPr="00C24B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7938DFF" w14:textId="77777777" w:rsidR="00E315C7" w:rsidRPr="00C24B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2BB63B3" w14:textId="77777777" w:rsidR="000930EB" w:rsidRPr="00C24B4A" w:rsidRDefault="000930E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6B1566" w14:textId="77777777" w:rsidR="003910B2" w:rsidRPr="00C24B4A" w:rsidRDefault="003910B2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0F20A208" w14:textId="77777777" w:rsidR="002A7944" w:rsidRPr="00C24B4A" w:rsidRDefault="00D1501C" w:rsidP="00D65F41">
      <w:pPr>
        <w:tabs>
          <w:tab w:val="left" w:pos="3420"/>
          <w:tab w:val="left" w:pos="512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t>Beilagen</w:t>
      </w:r>
    </w:p>
    <w:p w14:paraId="71F4B451" w14:textId="77777777" w:rsidR="00741420" w:rsidRPr="00C24B4A" w:rsidRDefault="002A794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Budget</w:t>
      </w:r>
      <w:r w:rsidR="00D1501C" w:rsidRPr="00C24B4A">
        <w:rPr>
          <w:rFonts w:ascii="Arial" w:hAnsi="Arial" w:cs="Arial"/>
          <w:sz w:val="20"/>
        </w:rPr>
        <w:t xml:space="preserve"> </w:t>
      </w:r>
      <w:r w:rsidR="006E6385" w:rsidRPr="00C24B4A">
        <w:rPr>
          <w:rFonts w:ascii="Arial" w:hAnsi="Arial" w:cs="Arial"/>
          <w:sz w:val="20"/>
        </w:rPr>
        <w:sym w:font="Wingdings" w:char="F0A8"/>
      </w:r>
      <w:r w:rsidR="006E6385" w:rsidRPr="00C24B4A">
        <w:rPr>
          <w:rFonts w:ascii="Arial" w:hAnsi="Arial" w:cs="Arial"/>
          <w:sz w:val="20"/>
        </w:rPr>
        <w:t xml:space="preserve">     </w:t>
      </w:r>
      <w:r w:rsidR="00741420" w:rsidRPr="00C24B4A">
        <w:rPr>
          <w:rFonts w:ascii="Arial" w:hAnsi="Arial" w:cs="Arial"/>
          <w:sz w:val="20"/>
        </w:rPr>
        <w:t xml:space="preserve">              </w:t>
      </w:r>
      <w:r w:rsidR="006E6385" w:rsidRPr="00C24B4A">
        <w:rPr>
          <w:rFonts w:ascii="Arial" w:hAnsi="Arial" w:cs="Arial"/>
          <w:sz w:val="20"/>
        </w:rPr>
        <w:t>Ko</w:t>
      </w:r>
      <w:r w:rsidR="00D1501C" w:rsidRPr="00C24B4A">
        <w:rPr>
          <w:rFonts w:ascii="Arial" w:hAnsi="Arial" w:cs="Arial"/>
          <w:sz w:val="20"/>
        </w:rPr>
        <w:t xml:space="preserve">nzept </w:t>
      </w:r>
      <w:r w:rsidR="006E6385" w:rsidRPr="00C24B4A">
        <w:rPr>
          <w:rFonts w:ascii="Arial" w:hAnsi="Arial" w:cs="Arial"/>
          <w:sz w:val="20"/>
        </w:rPr>
        <w:sym w:font="Wingdings" w:char="F0A8"/>
      </w:r>
      <w:r w:rsidR="006E6385" w:rsidRPr="00C24B4A">
        <w:rPr>
          <w:rFonts w:ascii="Arial" w:hAnsi="Arial" w:cs="Arial"/>
          <w:sz w:val="20"/>
        </w:rPr>
        <w:t xml:space="preserve"> </w:t>
      </w:r>
      <w:r w:rsidR="00D1501C" w:rsidRPr="00C24B4A">
        <w:rPr>
          <w:rFonts w:ascii="Arial" w:hAnsi="Arial" w:cs="Arial"/>
          <w:sz w:val="20"/>
        </w:rPr>
        <w:t xml:space="preserve">  </w:t>
      </w:r>
      <w:r w:rsidR="00741420" w:rsidRPr="00C24B4A">
        <w:rPr>
          <w:rFonts w:ascii="Arial" w:hAnsi="Arial" w:cs="Arial"/>
          <w:sz w:val="20"/>
        </w:rPr>
        <w:t xml:space="preserve">             </w:t>
      </w:r>
      <w:r w:rsidR="00D1501C" w:rsidRPr="00C24B4A">
        <w:rPr>
          <w:rFonts w:ascii="Arial" w:hAnsi="Arial" w:cs="Arial"/>
          <w:sz w:val="20"/>
        </w:rPr>
        <w:t xml:space="preserve">detaillierte Projektplanung </w:t>
      </w:r>
      <w:r w:rsidR="006E6385" w:rsidRPr="00C24B4A">
        <w:rPr>
          <w:rFonts w:ascii="Arial" w:hAnsi="Arial" w:cs="Arial"/>
          <w:sz w:val="20"/>
        </w:rPr>
        <w:sym w:font="Wingdings" w:char="F0A8"/>
      </w:r>
      <w:r w:rsidR="006E6385" w:rsidRPr="00C24B4A">
        <w:rPr>
          <w:rFonts w:ascii="Arial" w:hAnsi="Arial" w:cs="Arial"/>
          <w:sz w:val="20"/>
        </w:rPr>
        <w:t xml:space="preserve">   </w:t>
      </w:r>
    </w:p>
    <w:p w14:paraId="53B67618" w14:textId="77777777" w:rsidR="002A7944" w:rsidRPr="00C24B4A" w:rsidRDefault="00741420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Angaben zur </w:t>
      </w:r>
      <w:r w:rsidR="006E6385" w:rsidRPr="00C24B4A">
        <w:rPr>
          <w:rFonts w:ascii="Arial" w:hAnsi="Arial" w:cs="Arial"/>
          <w:sz w:val="20"/>
        </w:rPr>
        <w:t>definitive</w:t>
      </w:r>
      <w:r w:rsidR="00B02569" w:rsidRPr="00C24B4A">
        <w:rPr>
          <w:rFonts w:ascii="Arial" w:hAnsi="Arial" w:cs="Arial"/>
          <w:sz w:val="20"/>
        </w:rPr>
        <w:t>n</w:t>
      </w:r>
      <w:r w:rsidR="006E6385" w:rsidRPr="00C24B4A">
        <w:rPr>
          <w:rFonts w:ascii="Arial" w:hAnsi="Arial" w:cs="Arial"/>
          <w:sz w:val="20"/>
        </w:rPr>
        <w:t xml:space="preserve"> Anzahl der am Projekt Teilnehmenden  </w:t>
      </w:r>
      <w:r w:rsidR="006E6385" w:rsidRPr="00C24B4A">
        <w:rPr>
          <w:rFonts w:ascii="Arial" w:hAnsi="Arial" w:cs="Arial"/>
          <w:sz w:val="20"/>
        </w:rPr>
        <w:sym w:font="Wingdings" w:char="F0A8"/>
      </w:r>
    </w:p>
    <w:p w14:paraId="19DD5B80" w14:textId="77777777" w:rsidR="002A7944" w:rsidRPr="00C24B4A" w:rsidRDefault="002A794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4567"/>
      </w:tblGrid>
      <w:tr w:rsidR="00167ACF" w:rsidRPr="00C24B4A" w14:paraId="30ECB5BC" w14:textId="77777777" w:rsidTr="00C24B4A">
        <w:trPr>
          <w:trHeight w:val="497"/>
        </w:trPr>
        <w:tc>
          <w:tcPr>
            <w:tcW w:w="3793" w:type="dxa"/>
          </w:tcPr>
          <w:p w14:paraId="5C0BFCBD" w14:textId="77777777" w:rsidR="00167ACF" w:rsidRPr="00C24B4A" w:rsidRDefault="00167ACF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Ort und Datum:</w:t>
            </w:r>
          </w:p>
          <w:p w14:paraId="52EBC430" w14:textId="77777777" w:rsidR="00E315C7" w:rsidRPr="00C24B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</w:p>
          <w:p w14:paraId="39D243FF" w14:textId="77777777" w:rsidR="00E315C7" w:rsidRPr="00C24B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7" w:type="dxa"/>
          </w:tcPr>
          <w:p w14:paraId="52877051" w14:textId="77777777" w:rsidR="00167ACF" w:rsidRPr="00C24B4A" w:rsidRDefault="00167ACF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62"/>
              <w:rPr>
                <w:rFonts w:ascii="Arial" w:hAnsi="Arial" w:cs="Arial"/>
                <w:b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Unterschrift</w:t>
            </w:r>
            <w:r w:rsidR="00C204F2" w:rsidRPr="00C24B4A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0404ACC4" w14:textId="774B57BD" w:rsidR="000930EB" w:rsidRPr="00C24B4A" w:rsidRDefault="00E315C7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b/>
          <w:sz w:val="20"/>
        </w:rPr>
        <w:br w:type="page"/>
      </w:r>
      <w:r w:rsidR="000930EB" w:rsidRPr="00C24B4A">
        <w:rPr>
          <w:rFonts w:ascii="Arial" w:hAnsi="Arial" w:cs="Arial"/>
          <w:b/>
          <w:sz w:val="20"/>
        </w:rPr>
        <w:lastRenderedPageBreak/>
        <w:t xml:space="preserve">Von </w:t>
      </w:r>
      <w:r w:rsidR="0036184E" w:rsidRPr="00C24B4A">
        <w:rPr>
          <w:rFonts w:ascii="Arial" w:hAnsi="Arial" w:cs="Arial"/>
          <w:b/>
          <w:sz w:val="20"/>
        </w:rPr>
        <w:t>EKS</w:t>
      </w:r>
      <w:r w:rsidR="000930EB" w:rsidRPr="00C24B4A">
        <w:rPr>
          <w:rFonts w:ascii="Arial" w:hAnsi="Arial" w:cs="Arial"/>
          <w:b/>
          <w:sz w:val="20"/>
        </w:rPr>
        <w:t xml:space="preserve"> auszufüllen:</w:t>
      </w:r>
    </w:p>
    <w:p w14:paraId="426488E9" w14:textId="77777777" w:rsidR="00741420" w:rsidRPr="00C24B4A" w:rsidRDefault="00741420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tbl>
      <w:tblPr>
        <w:tblW w:w="836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92"/>
        <w:gridCol w:w="1217"/>
        <w:gridCol w:w="1276"/>
        <w:gridCol w:w="1276"/>
      </w:tblGrid>
      <w:tr w:rsidR="000930EB" w:rsidRPr="00C24B4A" w14:paraId="0EBDB473" w14:textId="77777777" w:rsidTr="001B02B5">
        <w:trPr>
          <w:cantSplit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E524D8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Entscheid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2FE8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Ja</w:t>
            </w:r>
            <w:r w:rsidR="000B57DC" w:rsidRPr="00C24B4A">
              <w:rPr>
                <w:rFonts w:ascii="Arial" w:hAnsi="Arial" w:cs="Arial"/>
                <w:sz w:val="20"/>
              </w:rPr>
              <w:t xml:space="preserve">: </w:t>
            </w:r>
            <w:r w:rsidR="000B57DC" w:rsidRPr="00C24B4A">
              <w:rPr>
                <w:rFonts w:ascii="Arial" w:hAnsi="Arial" w:cs="Arial"/>
                <w:sz w:val="20"/>
              </w:rPr>
              <w:sym w:font="Wingdings" w:char="F0A8"/>
            </w:r>
            <w:r w:rsidR="000B57DC" w:rsidRPr="00C24B4A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D562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Nein</w:t>
            </w:r>
            <w:r w:rsidR="000B57DC" w:rsidRPr="00C24B4A">
              <w:rPr>
                <w:rFonts w:ascii="Arial" w:hAnsi="Arial" w:cs="Arial"/>
                <w:sz w:val="20"/>
              </w:rPr>
              <w:t xml:space="preserve">: </w:t>
            </w:r>
            <w:r w:rsidR="000B57DC" w:rsidRPr="00C24B4A">
              <w:rPr>
                <w:rFonts w:ascii="Arial" w:hAnsi="Arial" w:cs="Arial"/>
                <w:sz w:val="20"/>
              </w:rPr>
              <w:sym w:font="Wingdings" w:char="F0A8"/>
            </w:r>
            <w:r w:rsidR="000B57DC" w:rsidRPr="00C24B4A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0557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hängig</w:t>
            </w:r>
          </w:p>
        </w:tc>
      </w:tr>
      <w:tr w:rsidR="000930EB" w:rsidRPr="00C24B4A" w14:paraId="740E7DC4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4591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1EC04B17" w14:textId="77777777" w:rsidR="000930EB" w:rsidRPr="00C24B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C24B4A">
              <w:rPr>
                <w:rFonts w:ascii="Arial" w:hAnsi="Arial" w:cs="Arial"/>
                <w:sz w:val="20"/>
              </w:rPr>
              <w:t>Gewährter Beitrag</w:t>
            </w:r>
            <w:r w:rsidRPr="00C24B4A">
              <w:rPr>
                <w:rFonts w:ascii="Arial" w:hAnsi="Arial" w:cs="Arial"/>
                <w:b/>
                <w:sz w:val="20"/>
              </w:rPr>
              <w:t xml:space="preserve"> </w:t>
            </w:r>
            <w:r w:rsidR="00741420" w:rsidRPr="00C24B4A">
              <w:rPr>
                <w:rFonts w:ascii="Arial" w:hAnsi="Arial" w:cs="Arial"/>
                <w:sz w:val="20"/>
              </w:rPr>
              <w:t>CHF</w:t>
            </w:r>
            <w:r w:rsidRPr="00C24B4A">
              <w:rPr>
                <w:rFonts w:ascii="Arial" w:hAnsi="Arial" w:cs="Arial"/>
                <w:sz w:val="20"/>
              </w:rPr>
              <w:t>:</w:t>
            </w:r>
            <w:r w:rsidR="000930EB" w:rsidRPr="00C24B4A">
              <w:rPr>
                <w:rFonts w:ascii="Arial" w:hAnsi="Arial" w:cs="Arial"/>
                <w:b/>
                <w:sz w:val="20"/>
              </w:rPr>
              <w:tab/>
            </w:r>
            <w:r w:rsidR="000930EB" w:rsidRPr="00C24B4A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="000930EB" w:rsidRPr="00C24B4A">
              <w:rPr>
                <w:rFonts w:ascii="Arial" w:hAnsi="Arial" w:cs="Arial"/>
                <w:b/>
                <w:sz w:val="20"/>
                <w:u w:val="single"/>
              </w:rPr>
              <w:t>Bemerkungen</w:t>
            </w:r>
            <w:r w:rsidR="000930EB" w:rsidRPr="00C24B4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93" w:type="dxa"/>
            <w:gridSpan w:val="2"/>
            <w:tcBorders>
              <w:bottom w:val="single" w:sz="6" w:space="0" w:color="auto"/>
            </w:tcBorders>
          </w:tcPr>
          <w:p w14:paraId="520D6462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D1D3" w14:textId="77777777" w:rsidR="000930EB" w:rsidRPr="00C24B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6E6385" w:rsidRPr="00C24B4A" w14:paraId="48888C1E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83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BBA8B" w14:textId="2A9C8DD3" w:rsidR="00F21E20" w:rsidRPr="00C24B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E</w:t>
            </w:r>
            <w:r w:rsidR="00F21E20" w:rsidRPr="00C24B4A">
              <w:rPr>
                <w:rFonts w:ascii="Arial" w:hAnsi="Arial" w:cs="Arial"/>
                <w:sz w:val="20"/>
              </w:rPr>
              <w:t xml:space="preserve">ntspricht dem Reglement für den Fonds für Menschenrechte des </w:t>
            </w:r>
            <w:r w:rsidR="00FF4C7B">
              <w:rPr>
                <w:rFonts w:ascii="Arial" w:hAnsi="Arial" w:cs="Arial"/>
                <w:sz w:val="20"/>
              </w:rPr>
              <w:t>EKS</w:t>
            </w:r>
            <w:r w:rsidR="004F3008" w:rsidRPr="00C24B4A">
              <w:rPr>
                <w:rFonts w:ascii="Arial" w:hAnsi="Arial" w:cs="Arial"/>
                <w:sz w:val="20"/>
              </w:rPr>
              <w:t xml:space="preserve"> (20</w:t>
            </w:r>
            <w:r w:rsidR="007804A0" w:rsidRPr="00C24B4A">
              <w:rPr>
                <w:rFonts w:ascii="Arial" w:hAnsi="Arial" w:cs="Arial"/>
                <w:sz w:val="20"/>
              </w:rPr>
              <w:t>12</w:t>
            </w:r>
            <w:r w:rsidR="004F3008" w:rsidRPr="00C24B4A">
              <w:rPr>
                <w:rFonts w:ascii="Arial" w:hAnsi="Arial" w:cs="Arial"/>
                <w:sz w:val="20"/>
              </w:rPr>
              <w:t xml:space="preserve">) und der </w:t>
            </w:r>
            <w:r w:rsidR="00F21E20" w:rsidRPr="00C24B4A">
              <w:rPr>
                <w:rFonts w:ascii="Arial" w:hAnsi="Arial" w:cs="Arial"/>
                <w:sz w:val="20"/>
              </w:rPr>
              <w:t>Vereinbarung betr</w:t>
            </w:r>
            <w:r w:rsidR="004F3008" w:rsidRPr="00C24B4A">
              <w:rPr>
                <w:rFonts w:ascii="Arial" w:hAnsi="Arial" w:cs="Arial"/>
                <w:sz w:val="20"/>
              </w:rPr>
              <w:t>effend</w:t>
            </w:r>
            <w:r w:rsidR="00F21E20" w:rsidRPr="00C24B4A">
              <w:rPr>
                <w:rFonts w:ascii="Arial" w:hAnsi="Arial" w:cs="Arial"/>
                <w:sz w:val="20"/>
              </w:rPr>
              <w:t xml:space="preserve"> M</w:t>
            </w:r>
            <w:r w:rsidR="004F3008" w:rsidRPr="00C24B4A">
              <w:rPr>
                <w:rFonts w:ascii="Arial" w:hAnsi="Arial" w:cs="Arial"/>
                <w:sz w:val="20"/>
              </w:rPr>
              <w:t>enschenrechts-</w:t>
            </w:r>
            <w:r w:rsidR="00F21E20" w:rsidRPr="00C24B4A">
              <w:rPr>
                <w:rFonts w:ascii="Arial" w:hAnsi="Arial" w:cs="Arial"/>
                <w:sz w:val="20"/>
              </w:rPr>
              <w:t xml:space="preserve">Fonds zwischen </w:t>
            </w:r>
            <w:r w:rsidR="00FF4C7B">
              <w:rPr>
                <w:rFonts w:ascii="Arial" w:hAnsi="Arial" w:cs="Arial"/>
                <w:sz w:val="20"/>
              </w:rPr>
              <w:t>EKS</w:t>
            </w:r>
            <w:r w:rsidR="00F21E20" w:rsidRPr="00C24B4A">
              <w:rPr>
                <w:rFonts w:ascii="Arial" w:hAnsi="Arial" w:cs="Arial"/>
                <w:sz w:val="20"/>
              </w:rPr>
              <w:t xml:space="preserve"> und HEKS</w:t>
            </w:r>
            <w:r w:rsidR="00741420" w:rsidRPr="00C24B4A">
              <w:rPr>
                <w:rFonts w:ascii="Arial" w:hAnsi="Arial" w:cs="Arial"/>
                <w:sz w:val="20"/>
              </w:rPr>
              <w:t xml:space="preserve"> (20</w:t>
            </w:r>
            <w:r w:rsidR="007804A0" w:rsidRPr="00C24B4A">
              <w:rPr>
                <w:rFonts w:ascii="Arial" w:hAnsi="Arial" w:cs="Arial"/>
                <w:sz w:val="20"/>
              </w:rPr>
              <w:t>13</w:t>
            </w:r>
            <w:r w:rsidR="00741420" w:rsidRPr="00C24B4A">
              <w:rPr>
                <w:rFonts w:ascii="Arial" w:hAnsi="Arial" w:cs="Arial"/>
                <w:sz w:val="20"/>
              </w:rPr>
              <w:t>)</w:t>
            </w:r>
            <w:r w:rsidR="00F21E20" w:rsidRPr="00C24B4A">
              <w:rPr>
                <w:rFonts w:ascii="Arial" w:hAnsi="Arial" w:cs="Arial"/>
                <w:sz w:val="20"/>
              </w:rPr>
              <w:t>:</w:t>
            </w:r>
            <w:r w:rsidR="004F3008" w:rsidRPr="00C24B4A">
              <w:rPr>
                <w:rFonts w:ascii="Arial" w:hAnsi="Arial" w:cs="Arial"/>
                <w:sz w:val="20"/>
              </w:rPr>
              <w:t xml:space="preserve">  </w:t>
            </w:r>
            <w:r w:rsidR="001B02B5">
              <w:rPr>
                <w:rFonts w:ascii="Arial" w:hAnsi="Arial" w:cs="Arial"/>
                <w:sz w:val="20"/>
              </w:rPr>
              <w:br/>
            </w:r>
            <w:r w:rsidR="004F3008" w:rsidRPr="00C24B4A">
              <w:rPr>
                <w:rFonts w:ascii="Arial" w:hAnsi="Arial" w:cs="Arial"/>
                <w:sz w:val="20"/>
              </w:rPr>
              <w:t>Ja</w:t>
            </w:r>
            <w:r w:rsidR="000B57DC" w:rsidRPr="00C24B4A">
              <w:rPr>
                <w:rFonts w:ascii="Arial" w:hAnsi="Arial" w:cs="Arial"/>
                <w:sz w:val="20"/>
              </w:rPr>
              <w:t>:</w:t>
            </w:r>
            <w:r w:rsidR="004F3008" w:rsidRPr="00C24B4A">
              <w:rPr>
                <w:rFonts w:ascii="Arial" w:hAnsi="Arial" w:cs="Arial"/>
                <w:sz w:val="20"/>
              </w:rPr>
              <w:t xml:space="preserve"> </w:t>
            </w:r>
            <w:r w:rsidR="00F21E20" w:rsidRPr="00C24B4A">
              <w:rPr>
                <w:rFonts w:ascii="Arial" w:hAnsi="Arial" w:cs="Arial"/>
                <w:sz w:val="20"/>
              </w:rPr>
              <w:sym w:font="Wingdings" w:char="F0A8"/>
            </w:r>
            <w:r w:rsidR="004F3008" w:rsidRPr="00C24B4A">
              <w:rPr>
                <w:rFonts w:ascii="Arial" w:hAnsi="Arial" w:cs="Arial"/>
                <w:sz w:val="20"/>
              </w:rPr>
              <w:t xml:space="preserve">   Nein</w:t>
            </w:r>
            <w:r w:rsidR="000B57DC" w:rsidRPr="00C24B4A">
              <w:rPr>
                <w:rFonts w:ascii="Arial" w:hAnsi="Arial" w:cs="Arial"/>
                <w:sz w:val="20"/>
              </w:rPr>
              <w:t>:</w:t>
            </w:r>
            <w:r w:rsidR="004F3008" w:rsidRPr="00C24B4A">
              <w:rPr>
                <w:rFonts w:ascii="Arial" w:hAnsi="Arial" w:cs="Arial"/>
                <w:sz w:val="20"/>
              </w:rPr>
              <w:t xml:space="preserve"> </w:t>
            </w:r>
            <w:r w:rsidR="004F3008" w:rsidRPr="00C24B4A">
              <w:rPr>
                <w:rFonts w:ascii="Arial" w:hAnsi="Arial" w:cs="Arial"/>
                <w:sz w:val="20"/>
              </w:rPr>
              <w:sym w:font="Wingdings" w:char="F0A8"/>
            </w:r>
          </w:p>
          <w:p w14:paraId="56304787" w14:textId="77777777" w:rsidR="005D3165" w:rsidRPr="00C24B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534E894" w14:textId="77777777" w:rsidR="005D3165" w:rsidRPr="00C24B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 xml:space="preserve">Erfüllt die allgemeinen Bedingungen für das Beitragsgesuch: Ja: </w:t>
            </w:r>
            <w:r w:rsidRPr="00C24B4A">
              <w:rPr>
                <w:rFonts w:ascii="Arial" w:hAnsi="Arial" w:cs="Arial"/>
                <w:sz w:val="20"/>
              </w:rPr>
              <w:sym w:font="Wingdings" w:char="F0A8"/>
            </w:r>
            <w:r w:rsidRPr="00C24B4A">
              <w:rPr>
                <w:rFonts w:ascii="Arial" w:hAnsi="Arial" w:cs="Arial"/>
                <w:sz w:val="20"/>
              </w:rPr>
              <w:t xml:space="preserve">   Nein: </w:t>
            </w:r>
            <w:r w:rsidRPr="00C24B4A">
              <w:rPr>
                <w:rFonts w:ascii="Arial" w:hAnsi="Arial" w:cs="Arial"/>
                <w:sz w:val="20"/>
              </w:rPr>
              <w:sym w:font="Wingdings" w:char="F0A8"/>
            </w:r>
          </w:p>
          <w:p w14:paraId="29CB23C6" w14:textId="77777777" w:rsidR="00F21E20" w:rsidRPr="00C24B4A" w:rsidRDefault="00F21E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71282AA2" w14:textId="77777777" w:rsidR="006E6385" w:rsidRPr="00C24B4A" w:rsidRDefault="00F21E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B</w:t>
            </w:r>
            <w:r w:rsidR="006E6385" w:rsidRPr="00C24B4A">
              <w:rPr>
                <w:rFonts w:ascii="Arial" w:hAnsi="Arial" w:cs="Arial"/>
                <w:sz w:val="20"/>
              </w:rPr>
              <w:t>egründung:</w:t>
            </w:r>
          </w:p>
          <w:p w14:paraId="2CF88289" w14:textId="77777777" w:rsidR="006E6385" w:rsidRPr="00C24B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4B49B02" w14:textId="77777777" w:rsidR="006D3133" w:rsidRPr="00C24B4A" w:rsidRDefault="006D3133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2FAB8261" w14:textId="77777777" w:rsidR="006E6385" w:rsidRPr="00C24B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1B5973B" w14:textId="77777777" w:rsidR="00741420" w:rsidRPr="00C24B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E77A407" w14:textId="77777777" w:rsidR="00741420" w:rsidRPr="00C24B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EDC621C" w14:textId="77777777" w:rsidR="00741420" w:rsidRPr="00C24B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7AC7D2E" w14:textId="77777777" w:rsidR="00741420" w:rsidRPr="00C24B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7F4AF93E" w14:textId="77777777" w:rsidR="00741420" w:rsidRPr="00C24B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7A48ADD1" w14:textId="77777777" w:rsidR="006E6385" w:rsidRPr="00C24B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1411326" w14:textId="77777777" w:rsidR="006E6385" w:rsidRPr="00C24B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1501C" w:rsidRPr="00C24B4A" w14:paraId="30D62006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3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7449A5" w14:textId="77777777" w:rsidR="00D1501C" w:rsidRPr="00C24B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Ort und Datum:</w:t>
            </w:r>
          </w:p>
          <w:p w14:paraId="3D3A0440" w14:textId="77777777" w:rsidR="00D1501C" w:rsidRPr="00C24B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C1E5C3" w14:textId="77777777" w:rsidR="00D1501C" w:rsidRPr="00C24B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62"/>
              <w:rPr>
                <w:rFonts w:ascii="Arial" w:hAnsi="Arial" w:cs="Arial"/>
                <w:sz w:val="20"/>
              </w:rPr>
            </w:pPr>
            <w:r w:rsidRPr="00C24B4A">
              <w:rPr>
                <w:rFonts w:ascii="Arial" w:hAnsi="Arial" w:cs="Arial"/>
                <w:sz w:val="20"/>
              </w:rPr>
              <w:t>Unterschrift</w:t>
            </w:r>
          </w:p>
          <w:p w14:paraId="2A9853DD" w14:textId="77777777" w:rsidR="00D1501C" w:rsidRPr="00C24B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975EBF" w14:textId="77777777" w:rsidR="00E315C7" w:rsidRPr="00C24B4A" w:rsidRDefault="00E315C7" w:rsidP="00D65F41">
      <w:pPr>
        <w:spacing w:after="60" w:line="260" w:lineRule="exact"/>
        <w:rPr>
          <w:rFonts w:ascii="Arial" w:hAnsi="Arial" w:cs="Arial"/>
          <w:b/>
          <w:sz w:val="20"/>
        </w:rPr>
      </w:pPr>
    </w:p>
    <w:p w14:paraId="4BCC7A2B" w14:textId="79B09BC4" w:rsidR="003548B1" w:rsidRPr="003548B1" w:rsidRDefault="003548B1" w:rsidP="003548B1">
      <w:pPr>
        <w:spacing w:after="60" w:line="260" w:lineRule="exact"/>
        <w:rPr>
          <w:rFonts w:ascii="Arial" w:hAnsi="Arial" w:cs="Arial"/>
          <w:b/>
          <w:sz w:val="20"/>
        </w:rPr>
      </w:pPr>
      <w:r w:rsidRPr="003548B1">
        <w:rPr>
          <w:rFonts w:ascii="Arial" w:hAnsi="Arial" w:cs="Arial"/>
          <w:b/>
          <w:sz w:val="20"/>
        </w:rPr>
        <w:t>Fonds für Menschenrechte der</w:t>
      </w:r>
      <w:r>
        <w:rPr>
          <w:rFonts w:ascii="Arial" w:hAnsi="Arial" w:cs="Arial"/>
          <w:b/>
          <w:sz w:val="20"/>
        </w:rPr>
        <w:t xml:space="preserve"> </w:t>
      </w:r>
      <w:r w:rsidRPr="003548B1">
        <w:rPr>
          <w:rFonts w:ascii="Arial" w:hAnsi="Arial" w:cs="Arial"/>
          <w:b/>
          <w:sz w:val="20"/>
        </w:rPr>
        <w:t>Evangelisch-reformierten Kirche Schweiz</w:t>
      </w:r>
    </w:p>
    <w:p w14:paraId="4B9903CB" w14:textId="77777777" w:rsidR="003548B1" w:rsidRPr="003548B1" w:rsidRDefault="003548B1" w:rsidP="003548B1">
      <w:pPr>
        <w:spacing w:after="60" w:line="260" w:lineRule="exact"/>
        <w:rPr>
          <w:rFonts w:ascii="Arial" w:hAnsi="Arial" w:cs="Arial"/>
          <w:b/>
          <w:sz w:val="20"/>
        </w:rPr>
      </w:pPr>
      <w:proofErr w:type="spellStart"/>
      <w:r w:rsidRPr="003548B1">
        <w:rPr>
          <w:rFonts w:ascii="Arial" w:hAnsi="Arial" w:cs="Arial"/>
          <w:b/>
          <w:sz w:val="20"/>
        </w:rPr>
        <w:t>Sulgenauweg</w:t>
      </w:r>
      <w:proofErr w:type="spellEnd"/>
      <w:r w:rsidRPr="003548B1">
        <w:rPr>
          <w:rFonts w:ascii="Arial" w:hAnsi="Arial" w:cs="Arial"/>
          <w:b/>
          <w:sz w:val="20"/>
        </w:rPr>
        <w:t xml:space="preserve"> 26</w:t>
      </w:r>
    </w:p>
    <w:p w14:paraId="61A099A8" w14:textId="7F82408F" w:rsidR="00E83C5E" w:rsidRPr="00C24B4A" w:rsidRDefault="003548B1" w:rsidP="00D65F41">
      <w:pPr>
        <w:spacing w:after="60" w:line="260" w:lineRule="exact"/>
        <w:rPr>
          <w:rFonts w:ascii="Arial" w:hAnsi="Arial" w:cs="Arial"/>
          <w:b/>
          <w:sz w:val="20"/>
        </w:rPr>
      </w:pPr>
      <w:r w:rsidRPr="003548B1">
        <w:rPr>
          <w:rFonts w:ascii="Arial" w:hAnsi="Arial" w:cs="Arial"/>
          <w:b/>
          <w:sz w:val="20"/>
        </w:rPr>
        <w:t>3007 Bern</w:t>
      </w:r>
      <w:r w:rsidR="000930EB" w:rsidRPr="00C24B4A">
        <w:rPr>
          <w:rFonts w:ascii="Arial" w:hAnsi="Arial" w:cs="Arial"/>
          <w:b/>
          <w:sz w:val="20"/>
        </w:rPr>
        <w:br w:type="page"/>
      </w:r>
      <w:r w:rsidR="000930EB" w:rsidRPr="00C24B4A">
        <w:rPr>
          <w:rFonts w:ascii="Arial" w:hAnsi="Arial" w:cs="Arial"/>
          <w:b/>
          <w:sz w:val="20"/>
        </w:rPr>
        <w:lastRenderedPageBreak/>
        <w:t xml:space="preserve">Allgemeine </w:t>
      </w:r>
      <w:r w:rsidR="000930EB" w:rsidRPr="00C24B4A">
        <w:rPr>
          <w:rStyle w:val="Formatvorlage1Zchn"/>
          <w:rFonts w:ascii="Arial" w:hAnsi="Arial" w:cs="Arial"/>
          <w:sz w:val="20"/>
        </w:rPr>
        <w:t>Bedingungen</w:t>
      </w:r>
      <w:r w:rsidR="000930EB" w:rsidRPr="00C24B4A">
        <w:rPr>
          <w:rFonts w:ascii="Arial" w:hAnsi="Arial" w:cs="Arial"/>
          <w:b/>
          <w:sz w:val="20"/>
        </w:rPr>
        <w:t xml:space="preserve"> für das </w:t>
      </w:r>
      <w:r w:rsidR="007C279C" w:rsidRPr="00C24B4A">
        <w:rPr>
          <w:rFonts w:ascii="Arial" w:hAnsi="Arial" w:cs="Arial"/>
          <w:b/>
          <w:sz w:val="20"/>
        </w:rPr>
        <w:t>Beitragsgesuch</w:t>
      </w:r>
    </w:p>
    <w:p w14:paraId="6933B040" w14:textId="77777777" w:rsidR="00D56ED2" w:rsidRPr="00C24B4A" w:rsidRDefault="000930EB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Projekte werden gemäss einem engen Begrif</w:t>
      </w:r>
      <w:r w:rsidR="004A6C8F" w:rsidRPr="00C24B4A">
        <w:rPr>
          <w:rFonts w:ascii="Arial" w:hAnsi="Arial" w:cs="Arial"/>
          <w:sz w:val="20"/>
        </w:rPr>
        <w:t>f von Menschenrechten beurteilt. Sie sollen zur</w:t>
      </w:r>
      <w:r w:rsidRPr="00C24B4A">
        <w:rPr>
          <w:rFonts w:ascii="Arial" w:hAnsi="Arial" w:cs="Arial"/>
          <w:sz w:val="20"/>
        </w:rPr>
        <w:t xml:space="preserve"> Entwicklung, Umsetzung und Wahrung effektiver Schutznormen oder politischer Schutzmassnahmen führe</w:t>
      </w:r>
      <w:r w:rsidRPr="00C24B4A">
        <w:rPr>
          <w:rFonts w:ascii="Arial" w:hAnsi="Arial" w:cs="Arial"/>
          <w:sz w:val="20"/>
        </w:rPr>
        <w:footnoteReference w:customMarkFollows="1" w:id="1"/>
        <w:t xml:space="preserve">n. </w:t>
      </w:r>
    </w:p>
    <w:p w14:paraId="7EFD6881" w14:textId="77777777" w:rsidR="00D56ED2" w:rsidRPr="00C24B4A" w:rsidRDefault="000930EB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Für dasselbe Projekt können keine wiederkehrenden Beiträge gewährt werden.</w:t>
      </w:r>
    </w:p>
    <w:p w14:paraId="5A9F1439" w14:textId="77777777" w:rsidR="00D56ED2" w:rsidRPr="00C24B4A" w:rsidRDefault="00D56ED2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Auf ein neues Projekt derselben Organisation kann erst nach Vorliegen des vorherigen Abschlussberichts eingetreten werden.</w:t>
      </w:r>
    </w:p>
    <w:p w14:paraId="23D7B62F" w14:textId="77777777" w:rsidR="000930EB" w:rsidRPr="00C24B4A" w:rsidRDefault="000930EB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Beiträge </w:t>
      </w:r>
      <w:proofErr w:type="gramStart"/>
      <w:r w:rsidRPr="00C24B4A">
        <w:rPr>
          <w:rFonts w:ascii="Arial" w:hAnsi="Arial" w:cs="Arial"/>
          <w:sz w:val="20"/>
        </w:rPr>
        <w:t>an laufende</w:t>
      </w:r>
      <w:proofErr w:type="gramEnd"/>
      <w:r w:rsidRPr="00C24B4A">
        <w:rPr>
          <w:rFonts w:ascii="Arial" w:hAnsi="Arial" w:cs="Arial"/>
          <w:sz w:val="20"/>
        </w:rPr>
        <w:t xml:space="preserve"> Kosten und Administration </w:t>
      </w:r>
      <w:r w:rsidR="004A6C8F" w:rsidRPr="00C24B4A">
        <w:rPr>
          <w:rFonts w:ascii="Arial" w:hAnsi="Arial" w:cs="Arial"/>
          <w:sz w:val="20"/>
        </w:rPr>
        <w:t>einer</w:t>
      </w:r>
      <w:r w:rsidRPr="00C24B4A">
        <w:rPr>
          <w:rFonts w:ascii="Arial" w:hAnsi="Arial" w:cs="Arial"/>
          <w:sz w:val="20"/>
        </w:rPr>
        <w:t xml:space="preserve"> Organisation werden </w:t>
      </w:r>
      <w:r w:rsidR="004A6C8F" w:rsidRPr="00C24B4A">
        <w:rPr>
          <w:rFonts w:ascii="Arial" w:hAnsi="Arial" w:cs="Arial"/>
          <w:sz w:val="20"/>
        </w:rPr>
        <w:t>höchstens</w:t>
      </w:r>
      <w:r w:rsidRPr="00C24B4A">
        <w:rPr>
          <w:rFonts w:ascii="Arial" w:hAnsi="Arial" w:cs="Arial"/>
          <w:sz w:val="20"/>
        </w:rPr>
        <w:t xml:space="preserve"> ausnahmswe</w:t>
      </w:r>
      <w:r w:rsidR="004A6C8F" w:rsidRPr="00C24B4A">
        <w:rPr>
          <w:rFonts w:ascii="Arial" w:hAnsi="Arial" w:cs="Arial"/>
          <w:sz w:val="20"/>
        </w:rPr>
        <w:t xml:space="preserve">ise als Starthilfe entrichtet. </w:t>
      </w:r>
      <w:r w:rsidRPr="00C24B4A">
        <w:rPr>
          <w:rFonts w:ascii="Arial" w:hAnsi="Arial" w:cs="Arial"/>
          <w:sz w:val="20"/>
        </w:rPr>
        <w:t>Ein Projektbudget darf einen gerechtfertigten Anteil an Administrationskosten enthalten; in der Regel nicht übe</w:t>
      </w:r>
      <w:r w:rsidR="004A6C8F" w:rsidRPr="00C24B4A">
        <w:rPr>
          <w:rFonts w:ascii="Arial" w:hAnsi="Arial" w:cs="Arial"/>
          <w:sz w:val="20"/>
        </w:rPr>
        <w:t>r 15% des Budgets</w:t>
      </w:r>
      <w:r w:rsidRPr="00C24B4A">
        <w:rPr>
          <w:rFonts w:ascii="Arial" w:hAnsi="Arial" w:cs="Arial"/>
          <w:sz w:val="20"/>
        </w:rPr>
        <w:t>.</w:t>
      </w:r>
      <w:r w:rsidR="004A6C8F" w:rsidRPr="00C24B4A">
        <w:rPr>
          <w:rFonts w:ascii="Arial" w:hAnsi="Arial" w:cs="Arial"/>
          <w:sz w:val="20"/>
        </w:rPr>
        <w:t xml:space="preserve"> Reine Strukturbeiträge sind nicht möglich.</w:t>
      </w:r>
    </w:p>
    <w:p w14:paraId="2574FCFF" w14:textId="2FDE2F71" w:rsidR="00290F8D" w:rsidRPr="00C24B4A" w:rsidRDefault="00047558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Die Finanzierung eines gesamten Projektes über den </w:t>
      </w:r>
      <w:proofErr w:type="gramStart"/>
      <w:r w:rsidR="00FF4C7B">
        <w:rPr>
          <w:rFonts w:ascii="Arial" w:hAnsi="Arial" w:cs="Arial"/>
          <w:sz w:val="20"/>
        </w:rPr>
        <w:t>EKS</w:t>
      </w:r>
      <w:r w:rsidRPr="00C24B4A">
        <w:rPr>
          <w:rFonts w:ascii="Arial" w:hAnsi="Arial" w:cs="Arial"/>
          <w:sz w:val="20"/>
        </w:rPr>
        <w:t xml:space="preserve"> Menschenrechtsfonds</w:t>
      </w:r>
      <w:proofErr w:type="gramEnd"/>
      <w:r w:rsidR="002A3052" w:rsidRPr="00C24B4A">
        <w:rPr>
          <w:rFonts w:ascii="Arial" w:hAnsi="Arial" w:cs="Arial"/>
          <w:sz w:val="20"/>
        </w:rPr>
        <w:t xml:space="preserve"> ist nicht möglich. </w:t>
      </w:r>
      <w:r w:rsidR="000930EB" w:rsidRPr="00C24B4A">
        <w:rPr>
          <w:rFonts w:ascii="Arial" w:hAnsi="Arial" w:cs="Arial"/>
          <w:sz w:val="20"/>
        </w:rPr>
        <w:t>B</w:t>
      </w:r>
      <w:r w:rsidR="007C279C" w:rsidRPr="00C24B4A">
        <w:rPr>
          <w:rFonts w:ascii="Arial" w:hAnsi="Arial" w:cs="Arial"/>
          <w:sz w:val="20"/>
        </w:rPr>
        <w:t xml:space="preserve">eiträge </w:t>
      </w:r>
      <w:r w:rsidR="002A3052" w:rsidRPr="00C24B4A">
        <w:rPr>
          <w:rFonts w:ascii="Arial" w:hAnsi="Arial" w:cs="Arial"/>
          <w:sz w:val="20"/>
        </w:rPr>
        <w:t xml:space="preserve">werden </w:t>
      </w:r>
      <w:r w:rsidR="007C279C" w:rsidRPr="00C24B4A">
        <w:rPr>
          <w:rFonts w:ascii="Arial" w:hAnsi="Arial" w:cs="Arial"/>
          <w:sz w:val="20"/>
        </w:rPr>
        <w:t>in Ergänzung zu weiteren</w:t>
      </w:r>
      <w:r w:rsidR="000930EB" w:rsidRPr="00C24B4A">
        <w:rPr>
          <w:rFonts w:ascii="Arial" w:hAnsi="Arial" w:cs="Arial"/>
          <w:sz w:val="20"/>
        </w:rPr>
        <w:t xml:space="preserve"> Eigen- und / od</w:t>
      </w:r>
      <w:r w:rsidR="00B15F4F" w:rsidRPr="00C24B4A">
        <w:rPr>
          <w:rFonts w:ascii="Arial" w:hAnsi="Arial" w:cs="Arial"/>
          <w:sz w:val="20"/>
        </w:rPr>
        <w:t>er Fremdfinanzierung</w:t>
      </w:r>
      <w:r w:rsidR="007C279C" w:rsidRPr="00C24B4A">
        <w:rPr>
          <w:rFonts w:ascii="Arial" w:hAnsi="Arial" w:cs="Arial"/>
          <w:sz w:val="20"/>
        </w:rPr>
        <w:t>en</w:t>
      </w:r>
      <w:r w:rsidR="00B15F4F" w:rsidRPr="00C24B4A">
        <w:rPr>
          <w:rFonts w:ascii="Arial" w:hAnsi="Arial" w:cs="Arial"/>
          <w:sz w:val="20"/>
        </w:rPr>
        <w:t xml:space="preserve"> gesprochen</w:t>
      </w:r>
      <w:r w:rsidR="002A3052" w:rsidRPr="00C24B4A">
        <w:rPr>
          <w:rFonts w:ascii="Arial" w:hAnsi="Arial" w:cs="Arial"/>
          <w:sz w:val="20"/>
        </w:rPr>
        <w:t>.</w:t>
      </w:r>
    </w:p>
    <w:p w14:paraId="141A86E6" w14:textId="77777777" w:rsidR="00B25E45" w:rsidRPr="00C24B4A" w:rsidRDefault="000930EB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Die </w:t>
      </w:r>
      <w:r w:rsidR="007C279C" w:rsidRPr="00C24B4A">
        <w:rPr>
          <w:rFonts w:ascii="Arial" w:hAnsi="Arial" w:cs="Arial"/>
          <w:sz w:val="20"/>
        </w:rPr>
        <w:t>geplanten</w:t>
      </w:r>
      <w:r w:rsidRPr="00C24B4A">
        <w:rPr>
          <w:rFonts w:ascii="Arial" w:hAnsi="Arial" w:cs="Arial"/>
          <w:sz w:val="20"/>
        </w:rPr>
        <w:t xml:space="preserve"> Aktivitäten </w:t>
      </w:r>
      <w:r w:rsidR="007C279C" w:rsidRPr="00C24B4A">
        <w:rPr>
          <w:rFonts w:ascii="Arial" w:hAnsi="Arial" w:cs="Arial"/>
          <w:sz w:val="20"/>
        </w:rPr>
        <w:t xml:space="preserve">müssen den auf Seite 2 </w:t>
      </w:r>
      <w:r w:rsidR="004A6C8F" w:rsidRPr="00C24B4A">
        <w:rPr>
          <w:rFonts w:ascii="Arial" w:hAnsi="Arial" w:cs="Arial"/>
          <w:sz w:val="20"/>
        </w:rPr>
        <w:t xml:space="preserve">des </w:t>
      </w:r>
      <w:r w:rsidR="007C279C" w:rsidRPr="00C24B4A">
        <w:rPr>
          <w:rFonts w:ascii="Arial" w:hAnsi="Arial" w:cs="Arial"/>
          <w:sz w:val="20"/>
        </w:rPr>
        <w:t xml:space="preserve">Formulars </w:t>
      </w:r>
      <w:r w:rsidR="00290F8D" w:rsidRPr="00C24B4A">
        <w:rPr>
          <w:rFonts w:ascii="Arial" w:hAnsi="Arial" w:cs="Arial"/>
          <w:sz w:val="20"/>
        </w:rPr>
        <w:t>auf</w:t>
      </w:r>
      <w:r w:rsidR="004A6C8F" w:rsidRPr="00C24B4A">
        <w:rPr>
          <w:rFonts w:ascii="Arial" w:hAnsi="Arial" w:cs="Arial"/>
          <w:sz w:val="20"/>
        </w:rPr>
        <w:t xml:space="preserve">geführten </w:t>
      </w:r>
      <w:r w:rsidR="007C279C" w:rsidRPr="00C24B4A">
        <w:rPr>
          <w:rFonts w:ascii="Arial" w:hAnsi="Arial" w:cs="Arial"/>
          <w:sz w:val="20"/>
        </w:rPr>
        <w:t xml:space="preserve">Kriterien </w:t>
      </w:r>
      <w:r w:rsidRPr="00C24B4A">
        <w:rPr>
          <w:rFonts w:ascii="Arial" w:hAnsi="Arial" w:cs="Arial"/>
          <w:sz w:val="20"/>
        </w:rPr>
        <w:t>entsprechen.</w:t>
      </w:r>
      <w:r w:rsidR="00B25E45" w:rsidRPr="00C24B4A">
        <w:rPr>
          <w:rFonts w:ascii="Arial" w:hAnsi="Arial" w:cs="Arial"/>
          <w:sz w:val="20"/>
        </w:rPr>
        <w:t xml:space="preserve"> </w:t>
      </w:r>
    </w:p>
    <w:p w14:paraId="58B5EB3D" w14:textId="77777777" w:rsidR="00B15F4F" w:rsidRPr="00C24B4A" w:rsidRDefault="00B25E45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Nach Abschluss der Aktivität</w:t>
      </w:r>
      <w:r w:rsidR="002A3052" w:rsidRPr="00C24B4A">
        <w:rPr>
          <w:rFonts w:ascii="Arial" w:hAnsi="Arial" w:cs="Arial"/>
          <w:sz w:val="20"/>
        </w:rPr>
        <w:t xml:space="preserve"> / des Projektes</w:t>
      </w:r>
      <w:r w:rsidRPr="00C24B4A">
        <w:rPr>
          <w:rFonts w:ascii="Arial" w:hAnsi="Arial" w:cs="Arial"/>
          <w:sz w:val="20"/>
        </w:rPr>
        <w:t xml:space="preserve"> ist ein Abschlussbericht einzureichen.</w:t>
      </w:r>
    </w:p>
    <w:p w14:paraId="560E5A27" w14:textId="77777777" w:rsidR="00B15F4F" w:rsidRPr="00C24B4A" w:rsidRDefault="00B25E45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A</w:t>
      </w:r>
      <w:r w:rsidR="004A6C8F" w:rsidRPr="00C24B4A">
        <w:rPr>
          <w:rFonts w:ascii="Arial" w:hAnsi="Arial" w:cs="Arial"/>
          <w:sz w:val="20"/>
        </w:rPr>
        <w:t>us dem</w:t>
      </w:r>
      <w:r w:rsidRPr="00C24B4A">
        <w:rPr>
          <w:rFonts w:ascii="Arial" w:hAnsi="Arial" w:cs="Arial"/>
          <w:sz w:val="20"/>
        </w:rPr>
        <w:t xml:space="preserve"> Menschenrechtsfonds</w:t>
      </w:r>
      <w:r w:rsidR="00B15F4F" w:rsidRPr="00C24B4A">
        <w:rPr>
          <w:rFonts w:ascii="Arial" w:hAnsi="Arial" w:cs="Arial"/>
          <w:sz w:val="20"/>
        </w:rPr>
        <w:t xml:space="preserve"> </w:t>
      </w:r>
      <w:r w:rsidR="004A6C8F" w:rsidRPr="00C24B4A">
        <w:rPr>
          <w:rFonts w:ascii="Arial" w:hAnsi="Arial" w:cs="Arial"/>
          <w:sz w:val="20"/>
        </w:rPr>
        <w:t xml:space="preserve">werden </w:t>
      </w:r>
      <w:r w:rsidR="00B15F4F" w:rsidRPr="00C24B4A">
        <w:rPr>
          <w:rFonts w:ascii="Arial" w:hAnsi="Arial" w:cs="Arial"/>
          <w:sz w:val="20"/>
        </w:rPr>
        <w:t>unterstützt:</w:t>
      </w:r>
    </w:p>
    <w:p w14:paraId="7FA55F95" w14:textId="77777777" w:rsidR="007C279C" w:rsidRPr="00C24B4A" w:rsidRDefault="00B15F4F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Menschenrechtsprojekte oder -programme, die direkt zur Entwicklung, Umsetzung und Wahrung effektiver Schutznormen (juristisches Regelwerk) oder politischer Schutzmassnahmen führen. </w:t>
      </w:r>
    </w:p>
    <w:p w14:paraId="0650DA08" w14:textId="0754A1F9" w:rsidR="00B15F4F" w:rsidRPr="00C24B4A" w:rsidRDefault="007C279C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Aktivitäten/ Projekte von</w:t>
      </w:r>
      <w:r w:rsidR="00B15F4F" w:rsidRPr="00C24B4A">
        <w:rPr>
          <w:rFonts w:ascii="Arial" w:hAnsi="Arial" w:cs="Arial"/>
          <w:sz w:val="20"/>
        </w:rPr>
        <w:t xml:space="preserve"> juristischen und parajuri</w:t>
      </w:r>
      <w:r w:rsidRPr="00C24B4A">
        <w:rPr>
          <w:rFonts w:ascii="Arial" w:hAnsi="Arial" w:cs="Arial"/>
          <w:sz w:val="20"/>
        </w:rPr>
        <w:t>stischen Menschenrechtsbeauftragten</w:t>
      </w:r>
      <w:r w:rsidR="00B15F4F" w:rsidRPr="00C24B4A">
        <w:rPr>
          <w:rFonts w:ascii="Arial" w:hAnsi="Arial" w:cs="Arial"/>
          <w:sz w:val="20"/>
        </w:rPr>
        <w:t>,</w:t>
      </w:r>
      <w:r w:rsidR="00290F8D" w:rsidRPr="00C24B4A">
        <w:rPr>
          <w:rFonts w:ascii="Arial" w:hAnsi="Arial" w:cs="Arial"/>
          <w:sz w:val="20"/>
        </w:rPr>
        <w:t xml:space="preserve"> Menschenrechtslobbyisten</w:t>
      </w:r>
      <w:r w:rsidRPr="00C24B4A">
        <w:rPr>
          <w:rFonts w:ascii="Arial" w:hAnsi="Arial" w:cs="Arial"/>
          <w:sz w:val="20"/>
        </w:rPr>
        <w:t xml:space="preserve"> sowie </w:t>
      </w:r>
      <w:r w:rsidR="00B15F4F" w:rsidRPr="00C24B4A">
        <w:rPr>
          <w:rFonts w:ascii="Arial" w:hAnsi="Arial" w:cs="Arial"/>
          <w:sz w:val="20"/>
        </w:rPr>
        <w:t>Nichtregierungsorganisationen, Selbsthilfegruppen und „er</w:t>
      </w:r>
      <w:r w:rsidRPr="00C24B4A">
        <w:rPr>
          <w:rFonts w:ascii="Arial" w:hAnsi="Arial" w:cs="Arial"/>
          <w:sz w:val="20"/>
        </w:rPr>
        <w:t>mächtigten“ Opfern.</w:t>
      </w:r>
    </w:p>
    <w:p w14:paraId="66C924F8" w14:textId="77777777" w:rsidR="007C279C" w:rsidRPr="00C24B4A" w:rsidRDefault="00B25E45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Aus</w:t>
      </w:r>
      <w:r w:rsidR="004A6C8F" w:rsidRPr="00C24B4A">
        <w:rPr>
          <w:rFonts w:ascii="Arial" w:hAnsi="Arial" w:cs="Arial"/>
          <w:sz w:val="20"/>
        </w:rPr>
        <w:t xml:space="preserve"> dem</w:t>
      </w:r>
      <w:r w:rsidR="000930EB" w:rsidRPr="00C24B4A">
        <w:rPr>
          <w:rFonts w:ascii="Arial" w:hAnsi="Arial" w:cs="Arial"/>
          <w:sz w:val="20"/>
        </w:rPr>
        <w:t xml:space="preserve"> </w:t>
      </w:r>
      <w:r w:rsidRPr="00C24B4A">
        <w:rPr>
          <w:rFonts w:ascii="Arial" w:hAnsi="Arial" w:cs="Arial"/>
          <w:sz w:val="20"/>
        </w:rPr>
        <w:t>Menschenrechtsfonds</w:t>
      </w:r>
      <w:r w:rsidR="000930EB" w:rsidRPr="00C24B4A">
        <w:rPr>
          <w:rFonts w:ascii="Arial" w:hAnsi="Arial" w:cs="Arial"/>
          <w:sz w:val="20"/>
        </w:rPr>
        <w:t xml:space="preserve"> </w:t>
      </w:r>
      <w:r w:rsidR="004A6C8F" w:rsidRPr="00C24B4A">
        <w:rPr>
          <w:rFonts w:ascii="Arial" w:hAnsi="Arial" w:cs="Arial"/>
          <w:sz w:val="20"/>
        </w:rPr>
        <w:t>werden nicht unterstütz</w:t>
      </w:r>
      <w:r w:rsidR="00B15F4F" w:rsidRPr="00C24B4A">
        <w:rPr>
          <w:rFonts w:ascii="Arial" w:hAnsi="Arial" w:cs="Arial"/>
          <w:sz w:val="20"/>
        </w:rPr>
        <w:t>t:</w:t>
      </w:r>
    </w:p>
    <w:p w14:paraId="4D9C238C" w14:textId="77777777" w:rsidR="00290F8D" w:rsidRPr="00C24B4A" w:rsidRDefault="007C279C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i/>
          <w:sz w:val="20"/>
        </w:rPr>
      </w:pPr>
      <w:r w:rsidRPr="00C24B4A">
        <w:rPr>
          <w:rFonts w:ascii="Arial" w:hAnsi="Arial" w:cs="Arial"/>
          <w:sz w:val="20"/>
        </w:rPr>
        <w:t xml:space="preserve">Projekte der Sozialarbeit, auch wenn diese in Bereiche der „angewandten“ Menschenrechtsarbeit fallen könnten. </w:t>
      </w:r>
    </w:p>
    <w:p w14:paraId="7A0C8973" w14:textId="77777777" w:rsidR="00B36D2D" w:rsidRPr="00C24B4A" w:rsidRDefault="004A6C8F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Gesuche zur Unterstützung von Institutionen ohne Projektcharakter.</w:t>
      </w:r>
    </w:p>
    <w:p w14:paraId="4E01E794" w14:textId="77777777" w:rsidR="00B36D2D" w:rsidRPr="00C24B4A" w:rsidRDefault="00B36D2D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>Projekte ohne jeglichen Bezug zur Schweiz (gesuchstellende Organisation oder Ort der Projektdurchführung)</w:t>
      </w:r>
    </w:p>
    <w:p w14:paraId="3A1DFAB3" w14:textId="263104A6" w:rsidR="001F4FF5" w:rsidRPr="00C24B4A" w:rsidRDefault="007C279C" w:rsidP="00E83C5E">
      <w:pPr>
        <w:numPr>
          <w:ilvl w:val="0"/>
          <w:numId w:val="4"/>
        </w:numPr>
        <w:spacing w:after="60" w:line="260" w:lineRule="exact"/>
        <w:rPr>
          <w:rFonts w:ascii="Arial" w:hAnsi="Arial" w:cs="Arial"/>
          <w:b/>
          <w:sz w:val="20"/>
        </w:rPr>
      </w:pPr>
      <w:r w:rsidRPr="00C24B4A">
        <w:rPr>
          <w:rFonts w:ascii="Arial" w:hAnsi="Arial" w:cs="Arial"/>
          <w:sz w:val="20"/>
        </w:rPr>
        <w:t>Die EKS entscheidet</w:t>
      </w:r>
      <w:r w:rsidR="002A3052" w:rsidRPr="00C24B4A">
        <w:rPr>
          <w:rFonts w:ascii="Arial" w:hAnsi="Arial" w:cs="Arial"/>
          <w:sz w:val="20"/>
        </w:rPr>
        <w:t xml:space="preserve"> ohne Berücksichtigung von anderweitig erteilten Auskünften und unabhängig über eventuelle Beiträge. Sie stützt sich dabei</w:t>
      </w:r>
      <w:r w:rsidR="006A219E" w:rsidRPr="00C24B4A">
        <w:rPr>
          <w:rFonts w:ascii="Arial" w:hAnsi="Arial" w:cs="Arial"/>
          <w:sz w:val="20"/>
        </w:rPr>
        <w:t xml:space="preserve"> auf </w:t>
      </w:r>
      <w:r w:rsidR="002A3052" w:rsidRPr="00C24B4A">
        <w:rPr>
          <w:rFonts w:ascii="Arial" w:hAnsi="Arial" w:cs="Arial"/>
          <w:sz w:val="20"/>
        </w:rPr>
        <w:t>das</w:t>
      </w:r>
      <w:r w:rsidR="006A219E" w:rsidRPr="00C24B4A">
        <w:rPr>
          <w:rFonts w:ascii="Arial" w:hAnsi="Arial" w:cs="Arial"/>
          <w:sz w:val="20"/>
        </w:rPr>
        <w:t xml:space="preserve"> </w:t>
      </w:r>
      <w:r w:rsidRPr="00C24B4A">
        <w:rPr>
          <w:rFonts w:ascii="Arial" w:hAnsi="Arial" w:cs="Arial"/>
          <w:sz w:val="20"/>
        </w:rPr>
        <w:t>Reglement für den Fonds für Menschenrechte de</w:t>
      </w:r>
      <w:r w:rsidR="00EE6C9F">
        <w:rPr>
          <w:rFonts w:ascii="Arial" w:hAnsi="Arial" w:cs="Arial"/>
          <w:sz w:val="20"/>
        </w:rPr>
        <w:t>r</w:t>
      </w:r>
      <w:r w:rsidRPr="00C24B4A">
        <w:rPr>
          <w:rFonts w:ascii="Arial" w:hAnsi="Arial" w:cs="Arial"/>
          <w:sz w:val="20"/>
        </w:rPr>
        <w:t xml:space="preserve"> </w:t>
      </w:r>
      <w:r w:rsidR="00FF4C7B">
        <w:rPr>
          <w:rFonts w:ascii="Arial" w:hAnsi="Arial" w:cs="Arial"/>
          <w:sz w:val="20"/>
        </w:rPr>
        <w:t>EKS</w:t>
      </w:r>
      <w:r w:rsidR="006A219E" w:rsidRPr="00C24B4A">
        <w:rPr>
          <w:rFonts w:ascii="Arial" w:hAnsi="Arial" w:cs="Arial"/>
          <w:sz w:val="20"/>
        </w:rPr>
        <w:t xml:space="preserve">, </w:t>
      </w:r>
      <w:r w:rsidR="002A3052" w:rsidRPr="00C24B4A">
        <w:rPr>
          <w:rFonts w:ascii="Arial" w:hAnsi="Arial" w:cs="Arial"/>
          <w:sz w:val="20"/>
        </w:rPr>
        <w:t>die</w:t>
      </w:r>
      <w:r w:rsidR="006A219E" w:rsidRPr="00C24B4A">
        <w:rPr>
          <w:rFonts w:ascii="Arial" w:hAnsi="Arial" w:cs="Arial"/>
          <w:sz w:val="20"/>
        </w:rPr>
        <w:t xml:space="preserve"> Vereinbarung zwischen </w:t>
      </w:r>
      <w:r w:rsidR="00FF4C7B">
        <w:rPr>
          <w:rFonts w:ascii="Arial" w:hAnsi="Arial" w:cs="Arial"/>
          <w:sz w:val="20"/>
        </w:rPr>
        <w:t>EKS</w:t>
      </w:r>
      <w:r w:rsidR="006A219E" w:rsidRPr="00C24B4A">
        <w:rPr>
          <w:rFonts w:ascii="Arial" w:hAnsi="Arial" w:cs="Arial"/>
          <w:sz w:val="20"/>
        </w:rPr>
        <w:t xml:space="preserve"> und HEKS betreffend </w:t>
      </w:r>
      <w:r w:rsidR="00FF4C7B">
        <w:rPr>
          <w:rFonts w:ascii="Arial" w:hAnsi="Arial" w:cs="Arial"/>
          <w:sz w:val="20"/>
        </w:rPr>
        <w:t>EKS</w:t>
      </w:r>
      <w:r w:rsidR="006A219E" w:rsidRPr="00C24B4A">
        <w:rPr>
          <w:rFonts w:ascii="Arial" w:hAnsi="Arial" w:cs="Arial"/>
          <w:sz w:val="20"/>
        </w:rPr>
        <w:t xml:space="preserve">-Menschenrechtsfonds und </w:t>
      </w:r>
      <w:r w:rsidR="002A3052" w:rsidRPr="00C24B4A">
        <w:rPr>
          <w:rFonts w:ascii="Arial" w:hAnsi="Arial" w:cs="Arial"/>
          <w:sz w:val="20"/>
        </w:rPr>
        <w:t>das</w:t>
      </w:r>
      <w:r w:rsidR="006A219E" w:rsidRPr="00C24B4A">
        <w:rPr>
          <w:rFonts w:ascii="Arial" w:hAnsi="Arial" w:cs="Arial"/>
          <w:sz w:val="20"/>
        </w:rPr>
        <w:t xml:space="preserve"> Konzept „Menschenrechtsarbeit i</w:t>
      </w:r>
      <w:r w:rsidR="00EE6C9F">
        <w:rPr>
          <w:rFonts w:ascii="Arial" w:hAnsi="Arial" w:cs="Arial"/>
          <w:sz w:val="20"/>
        </w:rPr>
        <w:t>n der</w:t>
      </w:r>
      <w:r w:rsidR="006A219E" w:rsidRPr="00C24B4A">
        <w:rPr>
          <w:rFonts w:ascii="Arial" w:hAnsi="Arial" w:cs="Arial"/>
          <w:sz w:val="20"/>
        </w:rPr>
        <w:t xml:space="preserve"> </w:t>
      </w:r>
      <w:r w:rsidR="00FF4C7B">
        <w:rPr>
          <w:rFonts w:ascii="Arial" w:hAnsi="Arial" w:cs="Arial"/>
          <w:sz w:val="20"/>
        </w:rPr>
        <w:t>EKS</w:t>
      </w:r>
      <w:r w:rsidR="006A219E" w:rsidRPr="00C24B4A">
        <w:rPr>
          <w:rFonts w:ascii="Arial" w:hAnsi="Arial" w:cs="Arial"/>
          <w:sz w:val="20"/>
        </w:rPr>
        <w:t>“.</w:t>
      </w:r>
      <w:r w:rsidRPr="00C24B4A">
        <w:rPr>
          <w:rFonts w:ascii="Arial" w:hAnsi="Arial" w:cs="Arial"/>
          <w:sz w:val="20"/>
        </w:rPr>
        <w:t xml:space="preserve"> Die Entscheide sind endgültig und werden mit den Antragstellern nicht diskutiert. Der Rechtsweg ist ausgeschlosse</w:t>
      </w:r>
      <w:r w:rsidR="006A219E" w:rsidRPr="00C24B4A">
        <w:rPr>
          <w:rFonts w:ascii="Arial" w:hAnsi="Arial" w:cs="Arial"/>
          <w:sz w:val="20"/>
        </w:rPr>
        <w:t>n.</w:t>
      </w:r>
    </w:p>
    <w:p w14:paraId="2B276804" w14:textId="08E7DA33" w:rsidR="001F4FF5" w:rsidRPr="00C24B4A" w:rsidRDefault="001F4FF5" w:rsidP="00E83C5E">
      <w:pPr>
        <w:numPr>
          <w:ilvl w:val="0"/>
          <w:numId w:val="4"/>
        </w:numPr>
        <w:spacing w:after="60" w:line="260" w:lineRule="exact"/>
        <w:rPr>
          <w:rFonts w:ascii="Arial" w:hAnsi="Arial" w:cs="Arial"/>
          <w:sz w:val="20"/>
        </w:rPr>
      </w:pPr>
      <w:r w:rsidRPr="00C24B4A">
        <w:rPr>
          <w:rFonts w:ascii="Arial" w:hAnsi="Arial" w:cs="Arial"/>
          <w:sz w:val="20"/>
        </w:rPr>
        <w:t xml:space="preserve">Beitragsgesuche </w:t>
      </w:r>
      <w:r w:rsidR="00EF05F9" w:rsidRPr="00C24B4A">
        <w:rPr>
          <w:rFonts w:ascii="Arial" w:hAnsi="Arial" w:cs="Arial"/>
          <w:sz w:val="20"/>
        </w:rPr>
        <w:t xml:space="preserve">werden </w:t>
      </w:r>
      <w:r w:rsidR="00F905B2" w:rsidRPr="00C24B4A">
        <w:rPr>
          <w:rFonts w:ascii="Arial" w:hAnsi="Arial" w:cs="Arial"/>
          <w:sz w:val="20"/>
        </w:rPr>
        <w:t xml:space="preserve">drei Mal jährlich behandelt, </w:t>
      </w:r>
      <w:r w:rsidR="00EF05F9" w:rsidRPr="00C24B4A">
        <w:rPr>
          <w:rFonts w:ascii="Arial" w:hAnsi="Arial" w:cs="Arial"/>
          <w:sz w:val="20"/>
        </w:rPr>
        <w:t>jeweils im</w:t>
      </w:r>
      <w:r w:rsidR="00F905B2" w:rsidRPr="00C24B4A">
        <w:rPr>
          <w:rFonts w:ascii="Arial" w:hAnsi="Arial" w:cs="Arial"/>
          <w:sz w:val="20"/>
        </w:rPr>
        <w:t xml:space="preserve"> März, Juli/August und November</w:t>
      </w:r>
      <w:r w:rsidR="00EF05F9" w:rsidRPr="00C24B4A">
        <w:rPr>
          <w:rFonts w:ascii="Arial" w:hAnsi="Arial" w:cs="Arial"/>
          <w:sz w:val="20"/>
        </w:rPr>
        <w:t xml:space="preserve">. Sie sind je nach gewünschtem Behandlungszeitraum </w:t>
      </w:r>
      <w:r w:rsidR="00A52D78" w:rsidRPr="00C24B4A">
        <w:rPr>
          <w:rFonts w:ascii="Arial" w:hAnsi="Arial" w:cs="Arial"/>
          <w:b/>
          <w:sz w:val="20"/>
        </w:rPr>
        <w:t>bis</w:t>
      </w:r>
      <w:r w:rsidR="00EF05F9" w:rsidRPr="00C24B4A">
        <w:rPr>
          <w:rFonts w:ascii="Arial" w:hAnsi="Arial" w:cs="Arial"/>
          <w:sz w:val="20"/>
        </w:rPr>
        <w:t xml:space="preserve"> </w:t>
      </w:r>
      <w:r w:rsidRPr="00C24B4A">
        <w:rPr>
          <w:rFonts w:ascii="Arial" w:hAnsi="Arial" w:cs="Arial"/>
          <w:b/>
          <w:sz w:val="20"/>
        </w:rPr>
        <w:t>Ende Februar, Ende Juni und Ende Oktober</w:t>
      </w:r>
      <w:r w:rsidR="00EF05F9" w:rsidRPr="00C24B4A">
        <w:rPr>
          <w:rFonts w:ascii="Arial" w:hAnsi="Arial" w:cs="Arial"/>
          <w:b/>
          <w:sz w:val="20"/>
        </w:rPr>
        <w:t xml:space="preserve"> einzureichen</w:t>
      </w:r>
      <w:r w:rsidRPr="00C24B4A">
        <w:rPr>
          <w:rFonts w:ascii="Arial" w:hAnsi="Arial" w:cs="Arial"/>
          <w:sz w:val="20"/>
        </w:rPr>
        <w:t>.</w:t>
      </w:r>
    </w:p>
    <w:p w14:paraId="21CE23C4" w14:textId="77777777" w:rsidR="001F4FF5" w:rsidRPr="00C24B4A" w:rsidRDefault="001F4FF5" w:rsidP="001F4FF5">
      <w:pPr>
        <w:spacing w:after="60" w:line="260" w:lineRule="exact"/>
        <w:rPr>
          <w:rFonts w:ascii="Arial" w:hAnsi="Arial" w:cs="Arial"/>
          <w:b/>
          <w:sz w:val="20"/>
        </w:rPr>
      </w:pPr>
    </w:p>
    <w:p w14:paraId="7C3EE686" w14:textId="77777777" w:rsidR="007804A0" w:rsidRDefault="007804A0" w:rsidP="00D65F41">
      <w:pPr>
        <w:pStyle w:val="Formatvorlage1"/>
        <w:spacing w:afterLines="0"/>
        <w:rPr>
          <w:rFonts w:ascii="Arial" w:hAnsi="Arial" w:cs="Arial"/>
        </w:rPr>
      </w:pPr>
      <w:r w:rsidRPr="00C24B4A">
        <w:rPr>
          <w:rFonts w:ascii="Arial" w:hAnsi="Arial" w:cs="Arial"/>
        </w:rPr>
        <w:t xml:space="preserve">Bitte richten Sie Ihr </w:t>
      </w:r>
      <w:r w:rsidR="000930EB" w:rsidRPr="00C24B4A">
        <w:rPr>
          <w:rFonts w:ascii="Arial" w:hAnsi="Arial" w:cs="Arial"/>
        </w:rPr>
        <w:t>Gesuch an:</w:t>
      </w:r>
      <w:r w:rsidR="00F56007" w:rsidRPr="00C24B4A">
        <w:rPr>
          <w:rFonts w:ascii="Arial" w:hAnsi="Arial" w:cs="Arial"/>
        </w:rPr>
        <w:t xml:space="preserve"> </w:t>
      </w:r>
    </w:p>
    <w:p w14:paraId="09E1B4F1" w14:textId="77777777" w:rsidR="007C6C9F" w:rsidRPr="00C24B4A" w:rsidRDefault="007C6C9F" w:rsidP="00D65F41">
      <w:pPr>
        <w:pStyle w:val="Formatvorlage1"/>
        <w:spacing w:afterLines="0"/>
        <w:rPr>
          <w:rFonts w:ascii="Arial" w:hAnsi="Arial" w:cs="Arial"/>
        </w:rPr>
      </w:pPr>
    </w:p>
    <w:p w14:paraId="141E9818" w14:textId="401AC58B" w:rsidR="007622F9" w:rsidRPr="00C24B4A" w:rsidRDefault="007C6C9F" w:rsidP="007C6C9F">
      <w:pPr>
        <w:pStyle w:val="Formatvorlage1"/>
        <w:spacing w:after="144"/>
        <w:rPr>
          <w:rFonts w:ascii="Arial" w:hAnsi="Arial" w:cs="Arial"/>
        </w:rPr>
      </w:pPr>
      <w:r w:rsidRPr="007C6C9F">
        <w:rPr>
          <w:rFonts w:ascii="Arial" w:hAnsi="Arial" w:cs="Arial"/>
        </w:rPr>
        <w:t>Fonds für Menschenrechte der</w:t>
      </w:r>
      <w:r>
        <w:rPr>
          <w:rFonts w:ascii="Arial" w:hAnsi="Arial" w:cs="Arial"/>
        </w:rPr>
        <w:t xml:space="preserve"> </w:t>
      </w:r>
      <w:r w:rsidRPr="007C6C9F">
        <w:rPr>
          <w:rFonts w:ascii="Arial" w:hAnsi="Arial" w:cs="Arial"/>
        </w:rPr>
        <w:t>Evangelisch-reformierten Kirche Schweiz</w:t>
      </w:r>
      <w:r>
        <w:rPr>
          <w:rFonts w:ascii="Arial" w:hAnsi="Arial" w:cs="Arial"/>
        </w:rPr>
        <w:br/>
      </w:r>
      <w:proofErr w:type="spellStart"/>
      <w:r w:rsidRPr="007C6C9F">
        <w:rPr>
          <w:rFonts w:ascii="Arial" w:hAnsi="Arial" w:cs="Arial"/>
        </w:rPr>
        <w:t>Sulgenauweg</w:t>
      </w:r>
      <w:proofErr w:type="spellEnd"/>
      <w:r w:rsidRPr="007C6C9F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br/>
      </w:r>
      <w:r w:rsidRPr="007C6C9F">
        <w:rPr>
          <w:rFonts w:ascii="Arial" w:hAnsi="Arial" w:cs="Arial"/>
        </w:rPr>
        <w:t>3007 Bern</w:t>
      </w:r>
    </w:p>
    <w:sectPr w:rsidR="007622F9" w:rsidRPr="00C24B4A" w:rsidSect="00915472">
      <w:headerReference w:type="default" r:id="rId10"/>
      <w:footerReference w:type="default" r:id="rId11"/>
      <w:pgSz w:w="11906" w:h="16838"/>
      <w:pgMar w:top="1418" w:right="1531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7CBC" w14:textId="77777777" w:rsidR="001C29D1" w:rsidRDefault="001C29D1" w:rsidP="0018763A">
      <w:r>
        <w:separator/>
      </w:r>
    </w:p>
  </w:endnote>
  <w:endnote w:type="continuationSeparator" w:id="0">
    <w:p w14:paraId="13250A3E" w14:textId="77777777" w:rsidR="001C29D1" w:rsidRDefault="001C29D1" w:rsidP="001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87639476"/>
      <w:docPartObj>
        <w:docPartGallery w:val="Page Numbers (Bottom of Page)"/>
        <w:docPartUnique/>
      </w:docPartObj>
    </w:sdtPr>
    <w:sdtContent>
      <w:p w14:paraId="113BF895" w14:textId="50E52014" w:rsidR="00C24B4A" w:rsidRPr="00C24B4A" w:rsidRDefault="00C24B4A" w:rsidP="00C24B4A">
        <w:pPr>
          <w:pStyle w:val="Fuzeile"/>
          <w:rPr>
            <w:rFonts w:ascii="Arial" w:hAnsi="Arial" w:cs="Arial"/>
            <w:sz w:val="16"/>
            <w:szCs w:val="16"/>
          </w:rPr>
        </w:pPr>
        <w:r w:rsidRPr="00C24B4A">
          <w:rPr>
            <w:rFonts w:ascii="Arial" w:hAnsi="Arial" w:cs="Arial"/>
            <w:sz w:val="16"/>
            <w:szCs w:val="16"/>
          </w:rPr>
          <w:tab/>
        </w:r>
        <w:r w:rsidRPr="00C24B4A">
          <w:rPr>
            <w:rFonts w:ascii="Arial" w:hAnsi="Arial" w:cs="Arial"/>
            <w:sz w:val="16"/>
            <w:szCs w:val="16"/>
          </w:rPr>
          <w:tab/>
        </w:r>
        <w:r w:rsidRPr="00C24B4A">
          <w:rPr>
            <w:rFonts w:ascii="Arial" w:hAnsi="Arial" w:cs="Arial"/>
            <w:sz w:val="16"/>
            <w:szCs w:val="16"/>
          </w:rPr>
          <w:fldChar w:fldCharType="begin"/>
        </w:r>
        <w:r w:rsidRPr="00C24B4A">
          <w:rPr>
            <w:rFonts w:ascii="Arial" w:hAnsi="Arial" w:cs="Arial"/>
            <w:sz w:val="16"/>
            <w:szCs w:val="16"/>
          </w:rPr>
          <w:instrText>PAGE   \* MERGEFORMAT</w:instrText>
        </w:r>
        <w:r w:rsidRPr="00C24B4A">
          <w:rPr>
            <w:rFonts w:ascii="Arial" w:hAnsi="Arial" w:cs="Arial"/>
            <w:sz w:val="16"/>
            <w:szCs w:val="16"/>
          </w:rPr>
          <w:fldChar w:fldCharType="separate"/>
        </w:r>
        <w:r w:rsidR="00726B8A" w:rsidRPr="00726B8A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C24B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4BC2586" w14:textId="77777777" w:rsidR="00C24B4A" w:rsidRPr="00C24B4A" w:rsidRDefault="00C24B4A" w:rsidP="00C24B4A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F5E2" w14:textId="77777777" w:rsidR="001C29D1" w:rsidRDefault="001C29D1" w:rsidP="0018763A">
      <w:r>
        <w:separator/>
      </w:r>
    </w:p>
  </w:footnote>
  <w:footnote w:type="continuationSeparator" w:id="0">
    <w:p w14:paraId="068160B0" w14:textId="77777777" w:rsidR="001C29D1" w:rsidRDefault="001C29D1" w:rsidP="0018763A">
      <w:r>
        <w:continuationSeparator/>
      </w:r>
    </w:p>
  </w:footnote>
  <w:footnote w:id="1">
    <w:p w14:paraId="7BD8B1A5" w14:textId="77777777" w:rsidR="00C24B4A" w:rsidRPr="00115D4B" w:rsidRDefault="00C24B4A" w:rsidP="00115D4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0853" w14:textId="4DA7F34D" w:rsidR="00C24B4A" w:rsidRDefault="00C24B4A" w:rsidP="00B73B90">
    <w:pPr>
      <w:tabs>
        <w:tab w:val="left" w:pos="720"/>
        <w:tab w:val="left" w:pos="1600"/>
        <w:tab w:val="left" w:pos="4560"/>
      </w:tabs>
      <w:spacing w:after="120"/>
    </w:pPr>
    <w:r>
      <w:rPr>
        <w:rFonts w:ascii="Arial" w:hAnsi="Arial"/>
        <w:b/>
      </w:rPr>
      <w:t xml:space="preserve">Antragsformular für Projekt-Beiträge aus dem </w:t>
    </w:r>
    <w:proofErr w:type="gramStart"/>
    <w:r w:rsidR="00FF4C7B">
      <w:rPr>
        <w:rFonts w:ascii="Arial" w:hAnsi="Arial" w:cs="Arial"/>
        <w:b/>
      </w:rPr>
      <w:t>EKS</w:t>
    </w:r>
    <w:r w:rsidRPr="00B73B90">
      <w:rPr>
        <w:rFonts w:ascii="Arial" w:hAnsi="Arial" w:cs="Arial"/>
        <w:b/>
      </w:rPr>
      <w:t xml:space="preserve"> Fonds</w:t>
    </w:r>
    <w:proofErr w:type="gramEnd"/>
    <w:r w:rsidRPr="00B73B90">
      <w:rPr>
        <w:rFonts w:ascii="Arial" w:hAnsi="Arial" w:cs="Arial"/>
        <w:b/>
      </w:rPr>
      <w:t xml:space="preserve"> für Menschenrechte</w:t>
    </w:r>
  </w:p>
  <w:p w14:paraId="12732628" w14:textId="77777777" w:rsidR="00C24B4A" w:rsidRDefault="00C24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C6D"/>
    <w:multiLevelType w:val="hybridMultilevel"/>
    <w:tmpl w:val="EDB02ED2"/>
    <w:lvl w:ilvl="0" w:tplc="48400B32">
      <w:start w:val="1"/>
      <w:numFmt w:val="lowerLetter"/>
      <w:lvlText w:val="%1)"/>
      <w:lvlJc w:val="left"/>
      <w:pPr>
        <w:ind w:left="4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69" w:hanging="360"/>
      </w:pPr>
    </w:lvl>
    <w:lvl w:ilvl="2" w:tplc="0807001B" w:tentative="1">
      <w:start w:val="1"/>
      <w:numFmt w:val="lowerRoman"/>
      <w:lvlText w:val="%3."/>
      <w:lvlJc w:val="right"/>
      <w:pPr>
        <w:ind w:left="1889" w:hanging="180"/>
      </w:pPr>
    </w:lvl>
    <w:lvl w:ilvl="3" w:tplc="0807000F" w:tentative="1">
      <w:start w:val="1"/>
      <w:numFmt w:val="decimal"/>
      <w:lvlText w:val="%4."/>
      <w:lvlJc w:val="left"/>
      <w:pPr>
        <w:ind w:left="2609" w:hanging="360"/>
      </w:pPr>
    </w:lvl>
    <w:lvl w:ilvl="4" w:tplc="08070019" w:tentative="1">
      <w:start w:val="1"/>
      <w:numFmt w:val="lowerLetter"/>
      <w:lvlText w:val="%5."/>
      <w:lvlJc w:val="left"/>
      <w:pPr>
        <w:ind w:left="3329" w:hanging="360"/>
      </w:pPr>
    </w:lvl>
    <w:lvl w:ilvl="5" w:tplc="0807001B" w:tentative="1">
      <w:start w:val="1"/>
      <w:numFmt w:val="lowerRoman"/>
      <w:lvlText w:val="%6."/>
      <w:lvlJc w:val="right"/>
      <w:pPr>
        <w:ind w:left="4049" w:hanging="180"/>
      </w:pPr>
    </w:lvl>
    <w:lvl w:ilvl="6" w:tplc="0807000F" w:tentative="1">
      <w:start w:val="1"/>
      <w:numFmt w:val="decimal"/>
      <w:lvlText w:val="%7."/>
      <w:lvlJc w:val="left"/>
      <w:pPr>
        <w:ind w:left="4769" w:hanging="360"/>
      </w:pPr>
    </w:lvl>
    <w:lvl w:ilvl="7" w:tplc="08070019" w:tentative="1">
      <w:start w:val="1"/>
      <w:numFmt w:val="lowerLetter"/>
      <w:lvlText w:val="%8."/>
      <w:lvlJc w:val="left"/>
      <w:pPr>
        <w:ind w:left="5489" w:hanging="360"/>
      </w:pPr>
    </w:lvl>
    <w:lvl w:ilvl="8" w:tplc="0807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119B1C94"/>
    <w:multiLevelType w:val="hybridMultilevel"/>
    <w:tmpl w:val="4B6283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67D2"/>
    <w:multiLevelType w:val="hybridMultilevel"/>
    <w:tmpl w:val="3314DA62"/>
    <w:lvl w:ilvl="0" w:tplc="6D500730">
      <w:start w:val="1"/>
      <w:numFmt w:val="lowerRoman"/>
      <w:lvlText w:val="%1)"/>
      <w:lvlJc w:val="left"/>
      <w:pPr>
        <w:ind w:left="132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85" w:hanging="360"/>
      </w:pPr>
    </w:lvl>
    <w:lvl w:ilvl="2" w:tplc="0807001B" w:tentative="1">
      <w:start w:val="1"/>
      <w:numFmt w:val="lowerRoman"/>
      <w:lvlText w:val="%3."/>
      <w:lvlJc w:val="right"/>
      <w:pPr>
        <w:ind w:left="2405" w:hanging="180"/>
      </w:pPr>
    </w:lvl>
    <w:lvl w:ilvl="3" w:tplc="0807000F" w:tentative="1">
      <w:start w:val="1"/>
      <w:numFmt w:val="decimal"/>
      <w:lvlText w:val="%4."/>
      <w:lvlJc w:val="left"/>
      <w:pPr>
        <w:ind w:left="3125" w:hanging="360"/>
      </w:pPr>
    </w:lvl>
    <w:lvl w:ilvl="4" w:tplc="08070019" w:tentative="1">
      <w:start w:val="1"/>
      <w:numFmt w:val="lowerLetter"/>
      <w:lvlText w:val="%5."/>
      <w:lvlJc w:val="left"/>
      <w:pPr>
        <w:ind w:left="3845" w:hanging="360"/>
      </w:pPr>
    </w:lvl>
    <w:lvl w:ilvl="5" w:tplc="0807001B" w:tentative="1">
      <w:start w:val="1"/>
      <w:numFmt w:val="lowerRoman"/>
      <w:lvlText w:val="%6."/>
      <w:lvlJc w:val="right"/>
      <w:pPr>
        <w:ind w:left="4565" w:hanging="180"/>
      </w:pPr>
    </w:lvl>
    <w:lvl w:ilvl="6" w:tplc="0807000F" w:tentative="1">
      <w:start w:val="1"/>
      <w:numFmt w:val="decimal"/>
      <w:lvlText w:val="%7."/>
      <w:lvlJc w:val="left"/>
      <w:pPr>
        <w:ind w:left="5285" w:hanging="360"/>
      </w:pPr>
    </w:lvl>
    <w:lvl w:ilvl="7" w:tplc="08070019" w:tentative="1">
      <w:start w:val="1"/>
      <w:numFmt w:val="lowerLetter"/>
      <w:lvlText w:val="%8."/>
      <w:lvlJc w:val="left"/>
      <w:pPr>
        <w:ind w:left="6005" w:hanging="360"/>
      </w:pPr>
    </w:lvl>
    <w:lvl w:ilvl="8" w:tplc="0807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9FD3694"/>
    <w:multiLevelType w:val="hybridMultilevel"/>
    <w:tmpl w:val="A4E08F9E"/>
    <w:lvl w:ilvl="0" w:tplc="007E3BB2">
      <w:start w:val="1"/>
      <w:numFmt w:val="bullet"/>
      <w:lvlText w:val="-"/>
      <w:lvlJc w:val="left"/>
      <w:pPr>
        <w:ind w:left="449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4" w15:restartNumberingAfterBreak="0">
    <w:nsid w:val="65E70F0D"/>
    <w:multiLevelType w:val="hybridMultilevel"/>
    <w:tmpl w:val="1940F2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2556">
    <w:abstractNumId w:val="4"/>
  </w:num>
  <w:num w:numId="2" w16cid:durableId="586619579">
    <w:abstractNumId w:val="0"/>
  </w:num>
  <w:num w:numId="3" w16cid:durableId="241766512">
    <w:abstractNumId w:val="3"/>
  </w:num>
  <w:num w:numId="4" w16cid:durableId="1330256270">
    <w:abstractNumId w:val="1"/>
  </w:num>
  <w:num w:numId="5" w16cid:durableId="119291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3"/>
    <w:rsid w:val="0003494C"/>
    <w:rsid w:val="00047558"/>
    <w:rsid w:val="000930EB"/>
    <w:rsid w:val="000B57DC"/>
    <w:rsid w:val="000D09DC"/>
    <w:rsid w:val="001031BB"/>
    <w:rsid w:val="00115D4B"/>
    <w:rsid w:val="00167ACF"/>
    <w:rsid w:val="0018763A"/>
    <w:rsid w:val="0019223A"/>
    <w:rsid w:val="001973EF"/>
    <w:rsid w:val="001A4BF8"/>
    <w:rsid w:val="001A540A"/>
    <w:rsid w:val="001B02B5"/>
    <w:rsid w:val="001C29D1"/>
    <w:rsid w:val="001D67A9"/>
    <w:rsid w:val="001F4FF5"/>
    <w:rsid w:val="00231F73"/>
    <w:rsid w:val="00290F8D"/>
    <w:rsid w:val="002A2B8E"/>
    <w:rsid w:val="002A3052"/>
    <w:rsid w:val="002A7944"/>
    <w:rsid w:val="00300864"/>
    <w:rsid w:val="00307E85"/>
    <w:rsid w:val="003548B1"/>
    <w:rsid w:val="0036184E"/>
    <w:rsid w:val="00387CB4"/>
    <w:rsid w:val="003910B2"/>
    <w:rsid w:val="003F5945"/>
    <w:rsid w:val="0040660E"/>
    <w:rsid w:val="00410E3C"/>
    <w:rsid w:val="0043752B"/>
    <w:rsid w:val="004549C5"/>
    <w:rsid w:val="004945DE"/>
    <w:rsid w:val="004A6C8F"/>
    <w:rsid w:val="004F3008"/>
    <w:rsid w:val="00505099"/>
    <w:rsid w:val="00530F9F"/>
    <w:rsid w:val="005319E8"/>
    <w:rsid w:val="00566E95"/>
    <w:rsid w:val="005D3165"/>
    <w:rsid w:val="005D40AE"/>
    <w:rsid w:val="00604949"/>
    <w:rsid w:val="00607E4F"/>
    <w:rsid w:val="0062482D"/>
    <w:rsid w:val="00632FAA"/>
    <w:rsid w:val="00664B21"/>
    <w:rsid w:val="006938EF"/>
    <w:rsid w:val="006A219E"/>
    <w:rsid w:val="006C5327"/>
    <w:rsid w:val="006D3133"/>
    <w:rsid w:val="006E6385"/>
    <w:rsid w:val="00700BE9"/>
    <w:rsid w:val="00707519"/>
    <w:rsid w:val="00712E76"/>
    <w:rsid w:val="00726B8A"/>
    <w:rsid w:val="00732810"/>
    <w:rsid w:val="00741420"/>
    <w:rsid w:val="00746CAD"/>
    <w:rsid w:val="00746CAE"/>
    <w:rsid w:val="00750D2D"/>
    <w:rsid w:val="00756D72"/>
    <w:rsid w:val="00760BC8"/>
    <w:rsid w:val="007622F9"/>
    <w:rsid w:val="007804A0"/>
    <w:rsid w:val="007C0C12"/>
    <w:rsid w:val="007C279C"/>
    <w:rsid w:val="007C6C9F"/>
    <w:rsid w:val="008022DF"/>
    <w:rsid w:val="00807F3F"/>
    <w:rsid w:val="00820497"/>
    <w:rsid w:val="00824F7A"/>
    <w:rsid w:val="008679A8"/>
    <w:rsid w:val="00877FAB"/>
    <w:rsid w:val="008C54F6"/>
    <w:rsid w:val="008F5E2E"/>
    <w:rsid w:val="00915472"/>
    <w:rsid w:val="00927A29"/>
    <w:rsid w:val="00967815"/>
    <w:rsid w:val="00967920"/>
    <w:rsid w:val="009B5005"/>
    <w:rsid w:val="009C2532"/>
    <w:rsid w:val="009E23B0"/>
    <w:rsid w:val="00A05F45"/>
    <w:rsid w:val="00A52D78"/>
    <w:rsid w:val="00A80EA5"/>
    <w:rsid w:val="00AC0EFE"/>
    <w:rsid w:val="00AF04A8"/>
    <w:rsid w:val="00B02569"/>
    <w:rsid w:val="00B12B63"/>
    <w:rsid w:val="00B15F4F"/>
    <w:rsid w:val="00B20183"/>
    <w:rsid w:val="00B25E45"/>
    <w:rsid w:val="00B36D2D"/>
    <w:rsid w:val="00B50B11"/>
    <w:rsid w:val="00B51BA9"/>
    <w:rsid w:val="00B60F65"/>
    <w:rsid w:val="00B6566B"/>
    <w:rsid w:val="00B73B90"/>
    <w:rsid w:val="00BB35D8"/>
    <w:rsid w:val="00BD2042"/>
    <w:rsid w:val="00BE5AFD"/>
    <w:rsid w:val="00C164D3"/>
    <w:rsid w:val="00C204F2"/>
    <w:rsid w:val="00C24B4A"/>
    <w:rsid w:val="00C44B1A"/>
    <w:rsid w:val="00CE47E2"/>
    <w:rsid w:val="00D1501C"/>
    <w:rsid w:val="00D44E9B"/>
    <w:rsid w:val="00D5038E"/>
    <w:rsid w:val="00D53A3C"/>
    <w:rsid w:val="00D56261"/>
    <w:rsid w:val="00D56ED2"/>
    <w:rsid w:val="00D632E1"/>
    <w:rsid w:val="00D65F41"/>
    <w:rsid w:val="00DE6A18"/>
    <w:rsid w:val="00DE6DFD"/>
    <w:rsid w:val="00E14E66"/>
    <w:rsid w:val="00E315C7"/>
    <w:rsid w:val="00E72DE0"/>
    <w:rsid w:val="00E83C5E"/>
    <w:rsid w:val="00EA788C"/>
    <w:rsid w:val="00EC285D"/>
    <w:rsid w:val="00ED53C7"/>
    <w:rsid w:val="00EE6C9F"/>
    <w:rsid w:val="00EF05F9"/>
    <w:rsid w:val="00EF5933"/>
    <w:rsid w:val="00F173AF"/>
    <w:rsid w:val="00F21E20"/>
    <w:rsid w:val="00F33ACB"/>
    <w:rsid w:val="00F5119C"/>
    <w:rsid w:val="00F56007"/>
    <w:rsid w:val="00F905B2"/>
    <w:rsid w:val="00F97522"/>
    <w:rsid w:val="00FB7086"/>
    <w:rsid w:val="00FC0C82"/>
    <w:rsid w:val="00FC5432"/>
    <w:rsid w:val="00FC5A58"/>
    <w:rsid w:val="00FF4C7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39B8F8"/>
  <w15:docId w15:val="{7263FA0F-73A9-4720-A694-1A3F076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B63"/>
    <w:rPr>
      <w:rFonts w:ascii="Chicago" w:eastAsia="Times New Roman" w:hAnsi="Chicago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12B63"/>
    <w:pPr>
      <w:keepNext/>
      <w:tabs>
        <w:tab w:val="left" w:pos="720"/>
        <w:tab w:val="left" w:pos="1600"/>
        <w:tab w:val="left" w:pos="4560"/>
      </w:tabs>
      <w:spacing w:after="120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2B63"/>
    <w:rPr>
      <w:rFonts w:ascii="Arial" w:eastAsia="Times New Roman" w:hAnsi="Arial" w:cs="Times New Roman"/>
      <w:b/>
      <w:sz w:val="24"/>
      <w:szCs w:val="20"/>
      <w:lang w:eastAsia="de-CH"/>
    </w:rPr>
  </w:style>
  <w:style w:type="paragraph" w:styleId="Beschriftung">
    <w:name w:val="caption"/>
    <w:basedOn w:val="Standard"/>
    <w:next w:val="Standard"/>
    <w:qFormat/>
    <w:rsid w:val="00B12B63"/>
    <w:pPr>
      <w:tabs>
        <w:tab w:val="left" w:pos="720"/>
        <w:tab w:val="left" w:pos="1600"/>
        <w:tab w:val="left" w:pos="4560"/>
      </w:tabs>
      <w:spacing w:after="120"/>
    </w:pPr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0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0EB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AC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ACF"/>
    <w:rPr>
      <w:rFonts w:ascii="Chicago" w:eastAsia="Times New Roman" w:hAnsi="Chicag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8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482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482D"/>
    <w:rPr>
      <w:rFonts w:ascii="Chicago" w:eastAsia="Times New Roman" w:hAnsi="Chicag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8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82D"/>
    <w:rPr>
      <w:rFonts w:ascii="Chicago" w:eastAsia="Times New Roman" w:hAnsi="Chicago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788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788C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A78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A788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vorlage1">
    <w:name w:val="Formatvorlage1"/>
    <w:basedOn w:val="Standard"/>
    <w:link w:val="Formatvorlage1Zchn"/>
    <w:qFormat/>
    <w:rsid w:val="00EA788C"/>
    <w:pPr>
      <w:spacing w:afterLines="60" w:line="260" w:lineRule="exact"/>
    </w:pPr>
    <w:rPr>
      <w:rFonts w:ascii="Frutiger 45 Light" w:hAnsi="Frutiger 45 Light"/>
      <w:b/>
      <w:sz w:val="20"/>
    </w:rPr>
  </w:style>
  <w:style w:type="character" w:customStyle="1" w:styleId="Formatvorlage1Zchn">
    <w:name w:val="Formatvorlage1 Zchn"/>
    <w:basedOn w:val="Absatz-Standardschriftart"/>
    <w:link w:val="Formatvorlage1"/>
    <w:rsid w:val="00EA788C"/>
    <w:rPr>
      <w:rFonts w:ascii="Frutiger 45 Light" w:eastAsia="Times New Roman" w:hAnsi="Frutiger 45 Ligh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618A35F985040B78F87BDAE5405AC" ma:contentTypeVersion="14" ma:contentTypeDescription="Ein neues Dokument erstellen." ma:contentTypeScope="" ma:versionID="128604a295ba16afd31105577cc2abc2">
  <xsd:schema xmlns:xsd="http://www.w3.org/2001/XMLSchema" xmlns:xs="http://www.w3.org/2001/XMLSchema" xmlns:p="http://schemas.microsoft.com/office/2006/metadata/properties" xmlns:ns2="bfa1951b-3897-4276-a549-e8429b3bc12e" xmlns:ns3="f0868763-7edb-49ad-aee0-38363fcd0ac8" targetNamespace="http://schemas.microsoft.com/office/2006/metadata/properties" ma:root="true" ma:fieldsID="7b6feeca0f975a98bb7183b877f0348b" ns2:_="" ns3:_="">
    <xsd:import namespace="bfa1951b-3897-4276-a549-e8429b3bc12e"/>
    <xsd:import namespace="f0868763-7edb-49ad-aee0-38363fcd0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1b-3897-4276-a549-e8429b3bc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c83ff06-7633-415a-9335-e1b8f894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8763-7edb-49ad-aee0-38363fcd0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c05919-22f4-4872-8b24-1bc180e61c69}" ma:internalName="TaxCatchAll" ma:showField="CatchAllData" ma:web="f0868763-7edb-49ad-aee0-38363fcd0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3C5A-D152-4C09-988A-BBA465751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CC04-0950-4B5D-922B-82C18211B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1b-3897-4276-a549-e8429b3bc12e"/>
    <ds:schemaRef ds:uri="f0868763-7edb-49ad-aee0-38363fcd0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60FB2-F1FE-4239-A9C2-965E50F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Grossmann</dc:creator>
  <cp:lastModifiedBy>Graf-Kaiser Michèle</cp:lastModifiedBy>
  <cp:revision>8</cp:revision>
  <cp:lastPrinted>2013-01-29T05:40:00Z</cp:lastPrinted>
  <dcterms:created xsi:type="dcterms:W3CDTF">2020-05-18T10:37:00Z</dcterms:created>
  <dcterms:modified xsi:type="dcterms:W3CDTF">2024-01-04T12:11:00Z</dcterms:modified>
</cp:coreProperties>
</file>